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0C2F27">
        <w:t>INDIAN VALLEY ELEMENTARY</w:t>
      </w:r>
      <w:r w:rsidR="00710955">
        <w:t xml:space="preserve">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4E1B7D">
        <w:t>MARCH 8</w:t>
      </w:r>
      <w:r w:rsidR="00AB0DC6">
        <w:t>, 201</w:t>
      </w:r>
      <w:r w:rsidR="00092701">
        <w:t>7</w:t>
      </w:r>
    </w:p>
    <w:p w:rsidR="00D039CB" w:rsidRDefault="00D039CB" w:rsidP="00D039CB">
      <w:pPr>
        <w:pStyle w:val="Heading2"/>
        <w:ind w:left="1440" w:hanging="1440"/>
      </w:pPr>
      <w:r>
        <w:t>Time:</w:t>
      </w:r>
      <w:r>
        <w:tab/>
        <w:t>6:00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4138BF" w:rsidRDefault="004138BF" w:rsidP="004138BF">
      <w:pPr>
        <w:rPr>
          <w:sz w:val="24"/>
          <w:szCs w:val="24"/>
        </w:rPr>
      </w:pPr>
      <w:r>
        <w:rPr>
          <w:b/>
          <w:sz w:val="24"/>
          <w:szCs w:val="24"/>
        </w:rPr>
        <w:t>PUBLIC COMMENT ON CLOSED SESSION ITEM(S)</w:t>
      </w:r>
      <w:r>
        <w:rPr>
          <w:sz w:val="24"/>
          <w:szCs w:val="24"/>
        </w:rPr>
        <w:t xml:space="preserve"> </w:t>
      </w:r>
    </w:p>
    <w:p w:rsidR="004138BF" w:rsidRDefault="004138BF" w:rsidP="004138BF">
      <w:pPr>
        <w:rPr>
          <w:sz w:val="24"/>
          <w:szCs w:val="24"/>
        </w:rPr>
      </w:pPr>
    </w:p>
    <w:p w:rsidR="004138BF" w:rsidRDefault="004138BF" w:rsidP="004138BF">
      <w:pPr>
        <w:pStyle w:val="Heading2"/>
      </w:pPr>
      <w:r>
        <w:rPr>
          <w:sz w:val="24"/>
        </w:rPr>
        <w:t>ADJOURN TO CLOSED SESSION</w:t>
      </w:r>
      <w:r>
        <w:tab/>
      </w:r>
    </w:p>
    <w:p w:rsidR="00EE163B" w:rsidRPr="00EE163B" w:rsidRDefault="004138BF" w:rsidP="00631EB2">
      <w:pPr>
        <w:pStyle w:val="Heading2"/>
      </w:pPr>
      <w:r>
        <w:tab/>
      </w:r>
      <w:r>
        <w:rPr>
          <w:sz w:val="24"/>
          <w:szCs w:val="24"/>
        </w:rPr>
        <w:t xml:space="preserve">Time: </w:t>
      </w:r>
      <w:r w:rsidRPr="00BB0B50">
        <w:rPr>
          <w:sz w:val="24"/>
          <w:szCs w:val="24"/>
        </w:rPr>
        <w:t>5:</w:t>
      </w:r>
      <w:r w:rsidR="00BB0B50" w:rsidRPr="00BB0B50">
        <w:rPr>
          <w:sz w:val="24"/>
          <w:szCs w:val="24"/>
        </w:rPr>
        <w:t>45</w:t>
      </w:r>
      <w:r w:rsidRPr="00237397">
        <w:rPr>
          <w:sz w:val="24"/>
          <w:szCs w:val="24"/>
        </w:rPr>
        <w:t xml:space="preserve"> P.M.</w:t>
      </w:r>
    </w:p>
    <w:p w:rsidR="00EE163B" w:rsidRDefault="00EE163B" w:rsidP="00EE163B">
      <w:pPr>
        <w:rPr>
          <w:b/>
          <w:sz w:val="24"/>
          <w:szCs w:val="24"/>
        </w:rPr>
      </w:pPr>
      <w:r>
        <w:rPr>
          <w:sz w:val="24"/>
          <w:szCs w:val="24"/>
        </w:rPr>
        <w:tab/>
      </w:r>
      <w:r w:rsidR="002475D9" w:rsidRPr="002475D9">
        <w:rPr>
          <w:b/>
          <w:sz w:val="24"/>
          <w:szCs w:val="24"/>
        </w:rPr>
        <w:t>A.</w:t>
      </w:r>
      <w:r w:rsidR="002475D9" w:rsidRPr="002475D9">
        <w:rPr>
          <w:b/>
          <w:sz w:val="24"/>
          <w:szCs w:val="24"/>
        </w:rPr>
        <w:tab/>
        <w:t>Gov. Code 54957 – Personnel Appointment</w:t>
      </w:r>
    </w:p>
    <w:p w:rsidR="00784930" w:rsidRDefault="00784930" w:rsidP="00EE163B">
      <w:pPr>
        <w:rPr>
          <w:b/>
          <w:sz w:val="24"/>
          <w:szCs w:val="24"/>
        </w:rPr>
      </w:pPr>
    </w:p>
    <w:p w:rsidR="00784930" w:rsidRDefault="00784930" w:rsidP="00784930">
      <w:pPr>
        <w:pStyle w:val="Heading2"/>
        <w:rPr>
          <w:sz w:val="24"/>
          <w:szCs w:val="24"/>
        </w:rPr>
      </w:pPr>
      <w:r>
        <w:rPr>
          <w:sz w:val="24"/>
          <w:szCs w:val="24"/>
        </w:rPr>
        <w:t>RECONVENE TO OPEN SESSION</w:t>
      </w:r>
    </w:p>
    <w:p w:rsidR="00EE163B" w:rsidRPr="004138BF" w:rsidRDefault="00EE163B" w:rsidP="00EE163B"/>
    <w:p w:rsidR="00D039CB" w:rsidRPr="00FE0BB2" w:rsidRDefault="00D039CB" w:rsidP="00FE0BB2">
      <w:pPr>
        <w:rPr>
          <w:b/>
          <w:sz w:val="24"/>
        </w:rPr>
      </w:pPr>
      <w:r w:rsidRPr="00FE0BB2">
        <w:rPr>
          <w:b/>
          <w:sz w:val="24"/>
          <w:szCs w:val="24"/>
        </w:rPr>
        <w:t>Time:</w:t>
      </w:r>
      <w:r w:rsidRPr="00FE0BB2">
        <w:rPr>
          <w:b/>
          <w:sz w:val="24"/>
          <w:szCs w:val="24"/>
        </w:rPr>
        <w:tab/>
        <w:t>6:00 pm</w:t>
      </w:r>
      <w:r w:rsidRPr="00FE0BB2">
        <w:rPr>
          <w:b/>
          <w:sz w:val="24"/>
        </w:rPr>
        <w:tab/>
        <w:t>(If necessary, closed session will be held after all agenda items)</w:t>
      </w:r>
    </w:p>
    <w:p w:rsidR="00D039CB" w:rsidRPr="00FE0BB2" w:rsidRDefault="00D039CB" w:rsidP="00FE0BB2">
      <w:pPr>
        <w:rPr>
          <w:b/>
          <w:sz w:val="24"/>
        </w:rPr>
      </w:pPr>
    </w:p>
    <w:p w:rsidR="00D039CB" w:rsidRPr="00FE0BB2" w:rsidRDefault="002B7C67" w:rsidP="00FE0BB2">
      <w:pPr>
        <w:rPr>
          <w:b/>
          <w:sz w:val="24"/>
        </w:rPr>
      </w:pPr>
      <w:r w:rsidRPr="00FE0BB2">
        <w:rPr>
          <w:b/>
          <w:sz w:val="24"/>
        </w:rPr>
        <w:t>2.</w:t>
      </w:r>
      <w:r w:rsidRPr="00FE0BB2">
        <w:rPr>
          <w:b/>
          <w:sz w:val="24"/>
        </w:rPr>
        <w:tab/>
      </w:r>
      <w:r w:rsidR="00D039CB" w:rsidRPr="00FE0BB2">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FE0BB2" w:rsidRDefault="00D039CB" w:rsidP="00FE0BB2">
      <w:pPr>
        <w:ind w:firstLine="720"/>
      </w:pPr>
      <w:r>
        <w:t>___________________</w:t>
      </w:r>
      <w:r>
        <w:tab/>
      </w:r>
      <w:r w:rsidR="00092701" w:rsidRPr="00092701">
        <w:rPr>
          <w:b/>
          <w:sz w:val="24"/>
          <w:szCs w:val="24"/>
        </w:rPr>
        <w:t xml:space="preserve">Zoe </w:t>
      </w:r>
      <w:proofErr w:type="spellStart"/>
      <w:r w:rsidR="00092701" w:rsidRPr="00092701">
        <w:rPr>
          <w:b/>
          <w:sz w:val="24"/>
          <w:szCs w:val="24"/>
        </w:rPr>
        <w:t>Brandenberger</w:t>
      </w:r>
      <w:proofErr w:type="spellEnd"/>
    </w:p>
    <w:p w:rsidR="00FE0BB2" w:rsidRDefault="00FE0BB2" w:rsidP="00D039CB"/>
    <w:p w:rsidR="00D039CB" w:rsidRDefault="00FE0BB2" w:rsidP="00D039CB">
      <w:pPr>
        <w:rPr>
          <w:b/>
          <w:sz w:val="24"/>
        </w:rPr>
      </w:pPr>
      <w:r>
        <w:tab/>
      </w:r>
      <w:r w:rsidR="00D039CB">
        <w:t>___________________</w:t>
      </w:r>
      <w:r w:rsidR="00D039CB">
        <w:tab/>
      </w:r>
      <w:r w:rsidR="00092701">
        <w:rPr>
          <w:b/>
          <w:sz w:val="24"/>
        </w:rPr>
        <w:t>Anita McCabe</w:t>
      </w:r>
    </w:p>
    <w:p w:rsidR="00D039CB" w:rsidRDefault="00D039CB" w:rsidP="00D039CB"/>
    <w:p w:rsidR="00D039CB" w:rsidRDefault="00D039CB" w:rsidP="00D039CB">
      <w:pPr>
        <w:rPr>
          <w:b/>
          <w:sz w:val="24"/>
        </w:rPr>
      </w:pPr>
      <w:r>
        <w:tab/>
        <w:t>___________________</w:t>
      </w:r>
      <w:r>
        <w:tab/>
      </w:r>
      <w:r w:rsidR="00092701">
        <w:rPr>
          <w:b/>
          <w:sz w:val="24"/>
        </w:rPr>
        <w:t xml:space="preserve">Cliff </w:t>
      </w:r>
      <w:proofErr w:type="spellStart"/>
      <w:r w:rsidR="00092701">
        <w:rPr>
          <w:b/>
          <w:sz w:val="24"/>
        </w:rPr>
        <w:t>Mota</w:t>
      </w:r>
      <w:proofErr w:type="spellEnd"/>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5F01A6" w:rsidP="005F01A6">
      <w:pPr>
        <w:pStyle w:val="Heading3"/>
      </w:pPr>
      <w:r>
        <w:lastRenderedPageBreak/>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C03DE8"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r w:rsidR="00355233">
        <w:rPr>
          <w:b/>
        </w:rPr>
        <w:tab/>
      </w:r>
    </w:p>
    <w:p w:rsidR="003D0F2A" w:rsidRPr="00355233" w:rsidRDefault="003D0F2A" w:rsidP="00367AE5">
      <w:pPr>
        <w:pStyle w:val="BodyTextIndent"/>
        <w:ind w:left="0"/>
        <w:rPr>
          <w:b/>
        </w:rPr>
      </w:pP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286D79">
        <w:t>February 8, 2017</w:t>
      </w:r>
      <w:r w:rsidR="000C2F27">
        <w:t xml:space="preserve"> </w:t>
      </w:r>
      <w:r w:rsidR="00E63723">
        <w:t xml:space="preserve"> </w:t>
      </w:r>
    </w:p>
    <w:p w:rsidR="00976E6B" w:rsidRPr="00976E6B" w:rsidRDefault="00976E6B" w:rsidP="00976E6B">
      <w:pPr>
        <w:pStyle w:val="BodyTextIndent"/>
        <w:ind w:left="720"/>
        <w:rPr>
          <w:b/>
        </w:rPr>
      </w:pPr>
      <w:r w:rsidRPr="00976E6B">
        <w:rPr>
          <w:b/>
        </w:rPr>
        <w:t>B.</w:t>
      </w:r>
      <w:r w:rsidRPr="00976E6B">
        <w:rPr>
          <w:b/>
        </w:rPr>
        <w:tab/>
        <w:t>Bills, Warrants and Transfers</w:t>
      </w:r>
    </w:p>
    <w:p w:rsidR="003D0F2A" w:rsidRDefault="00976E6B" w:rsidP="003D0F2A">
      <w:pPr>
        <w:pStyle w:val="BodyTextIndent"/>
      </w:pPr>
      <w:r w:rsidRPr="00FD5670">
        <w:t>Payment of monthly operating bills for the school district which are approved expe</w:t>
      </w:r>
      <w:r w:rsidR="00B57EC0">
        <w:t>nditures in the current budget</w:t>
      </w:r>
    </w:p>
    <w:p w:rsidR="002475D9" w:rsidRDefault="002475D9" w:rsidP="002475D9">
      <w:pPr>
        <w:pStyle w:val="BodyTextIndent"/>
        <w:ind w:left="0"/>
        <w:rPr>
          <w:b/>
        </w:rPr>
      </w:pPr>
      <w:r>
        <w:tab/>
      </w:r>
      <w:r>
        <w:rPr>
          <w:b/>
        </w:rPr>
        <w:t>C.</w:t>
      </w:r>
      <w:r>
        <w:rPr>
          <w:b/>
        </w:rPr>
        <w:tab/>
        <w:t>New Hires</w:t>
      </w:r>
    </w:p>
    <w:p w:rsidR="004D6ED1" w:rsidRDefault="002475D9" w:rsidP="00FE0BB2">
      <w:pPr>
        <w:pStyle w:val="BodyTextIndent"/>
        <w:ind w:left="0"/>
      </w:pPr>
      <w:r>
        <w:rPr>
          <w:b/>
        </w:rPr>
        <w:tab/>
      </w:r>
      <w:r>
        <w:rPr>
          <w:b/>
        </w:rPr>
        <w:tab/>
      </w:r>
      <w:r>
        <w:t xml:space="preserve">Temporary Custodian at Elk Creek Elementary </w:t>
      </w:r>
      <w:r w:rsidR="00FE0BB2">
        <w:t>–</w:t>
      </w:r>
      <w:r>
        <w:t xml:space="preserve"> TBD</w:t>
      </w:r>
    </w:p>
    <w:p w:rsidR="00FE0BB2" w:rsidRPr="00DC5A04" w:rsidRDefault="00FE0BB2" w:rsidP="00FE0BB2">
      <w:pPr>
        <w:pStyle w:val="BodyTextIndent"/>
        <w:ind w:left="0"/>
        <w:rPr>
          <w:b/>
        </w:rPr>
      </w:pPr>
    </w:p>
    <w:p w:rsidR="00CD0255" w:rsidRDefault="00744AF3" w:rsidP="00550825">
      <w:pPr>
        <w:pStyle w:val="BodyTextIndent"/>
        <w:ind w:left="0"/>
        <w:rPr>
          <w:b/>
        </w:rPr>
      </w:pPr>
      <w:r>
        <w:rPr>
          <w:b/>
        </w:rPr>
        <w:t>9</w:t>
      </w:r>
      <w:r w:rsidR="002B7C67">
        <w:rPr>
          <w:b/>
        </w:rPr>
        <w:t>.</w:t>
      </w:r>
      <w:r w:rsidR="002B7C67">
        <w:rPr>
          <w:b/>
        </w:rPr>
        <w:tab/>
      </w:r>
      <w:r w:rsidR="003417D8">
        <w:rPr>
          <w:b/>
        </w:rPr>
        <w:t>REPORTS</w:t>
      </w:r>
    </w:p>
    <w:p w:rsidR="000C2F27" w:rsidRPr="000C2F27" w:rsidRDefault="000C2F27" w:rsidP="00550825">
      <w:pPr>
        <w:pStyle w:val="BodyTextIndent"/>
        <w:ind w:left="0"/>
        <w:rPr>
          <w:b/>
          <w:u w:val="single"/>
        </w:rPr>
      </w:pPr>
      <w:r>
        <w:rPr>
          <w:b/>
        </w:rPr>
        <w:tab/>
      </w:r>
      <w:r w:rsidRPr="000C2F27">
        <w:rPr>
          <w:b/>
          <w:u w:val="single"/>
        </w:rPr>
        <w:t>Student Representative</w:t>
      </w:r>
    </w:p>
    <w:p w:rsidR="000C2F27" w:rsidRDefault="000C2F27" w:rsidP="00550825">
      <w:pPr>
        <w:pStyle w:val="BodyTextIndent"/>
        <w:ind w:left="0"/>
        <w:rPr>
          <w:b/>
          <w:szCs w:val="24"/>
        </w:rPr>
      </w:pPr>
      <w:r>
        <w:rPr>
          <w:b/>
        </w:rPr>
        <w:tab/>
      </w:r>
    </w:p>
    <w:p w:rsidR="00B53A25" w:rsidRDefault="007B0FEA" w:rsidP="000C5474">
      <w:pPr>
        <w:ind w:firstLine="720"/>
        <w:rPr>
          <w:b/>
          <w:sz w:val="24"/>
          <w:szCs w:val="24"/>
          <w:u w:val="single"/>
        </w:rPr>
      </w:pPr>
      <w:r w:rsidRPr="003417D8">
        <w:rPr>
          <w:b/>
          <w:sz w:val="24"/>
          <w:szCs w:val="24"/>
          <w:u w:val="single"/>
        </w:rPr>
        <w:t>Board Members</w:t>
      </w:r>
    </w:p>
    <w:p w:rsidR="000C2F27" w:rsidRDefault="000C2F27" w:rsidP="000C5474">
      <w:pPr>
        <w:ind w:firstLine="720"/>
        <w:rPr>
          <w:b/>
          <w:sz w:val="24"/>
          <w:szCs w:val="24"/>
          <w:u w:val="single"/>
        </w:rPr>
      </w:pPr>
    </w:p>
    <w:p w:rsidR="000C2F27" w:rsidRDefault="000C2F27" w:rsidP="000C5474">
      <w:pPr>
        <w:ind w:firstLine="720"/>
        <w:rPr>
          <w:b/>
          <w:sz w:val="24"/>
          <w:szCs w:val="24"/>
          <w:u w:val="single"/>
        </w:rPr>
      </w:pPr>
      <w:r>
        <w:rPr>
          <w:b/>
          <w:sz w:val="24"/>
          <w:szCs w:val="24"/>
          <w:u w:val="single"/>
        </w:rPr>
        <w:t>Campus Supervisor</w:t>
      </w:r>
    </w:p>
    <w:p w:rsidR="00550825" w:rsidRDefault="00550825" w:rsidP="000C5474">
      <w:pPr>
        <w:ind w:firstLine="720"/>
        <w:rPr>
          <w:b/>
          <w:sz w:val="24"/>
          <w:szCs w:val="24"/>
          <w:u w:val="single"/>
        </w:rPr>
      </w:pPr>
    </w:p>
    <w:p w:rsidR="00550825" w:rsidRDefault="00550825" w:rsidP="000C5474">
      <w:pPr>
        <w:ind w:firstLine="720"/>
        <w:rPr>
          <w:b/>
          <w:sz w:val="24"/>
          <w:szCs w:val="24"/>
          <w:u w:val="single"/>
        </w:rPr>
      </w:pPr>
      <w:r>
        <w:rPr>
          <w:b/>
          <w:sz w:val="24"/>
          <w:szCs w:val="24"/>
          <w:u w:val="single"/>
        </w:rPr>
        <w:t>CBO</w:t>
      </w:r>
    </w:p>
    <w:p w:rsidR="00550825" w:rsidRDefault="00550825" w:rsidP="000C5474">
      <w:pPr>
        <w:ind w:firstLine="720"/>
        <w:rPr>
          <w:b/>
          <w:sz w:val="24"/>
          <w:szCs w:val="24"/>
          <w:u w:val="single"/>
        </w:rPr>
      </w:pPr>
    </w:p>
    <w:p w:rsidR="000C2F27" w:rsidRDefault="00550825" w:rsidP="000C2F27">
      <w:pPr>
        <w:ind w:firstLine="720"/>
        <w:rPr>
          <w:b/>
          <w:sz w:val="24"/>
          <w:szCs w:val="24"/>
          <w:u w:val="single"/>
        </w:rPr>
      </w:pPr>
      <w:r>
        <w:rPr>
          <w:b/>
          <w:sz w:val="24"/>
          <w:szCs w:val="24"/>
          <w:u w:val="single"/>
        </w:rPr>
        <w:t>Superintendent/Principal</w:t>
      </w:r>
    </w:p>
    <w:p w:rsidR="00CF3175" w:rsidRDefault="00CF3175" w:rsidP="000C2F27">
      <w:pPr>
        <w:ind w:firstLine="720"/>
        <w:rPr>
          <w:b/>
          <w:sz w:val="24"/>
          <w:szCs w:val="24"/>
          <w:u w:val="single"/>
        </w:rPr>
      </w:pPr>
    </w:p>
    <w:p w:rsidR="00CF3175" w:rsidRDefault="00CF3175" w:rsidP="000C2F27">
      <w:pPr>
        <w:ind w:firstLine="720"/>
        <w:rPr>
          <w:b/>
          <w:sz w:val="24"/>
          <w:szCs w:val="24"/>
          <w:u w:val="single"/>
        </w:rPr>
      </w:pPr>
      <w:r>
        <w:rPr>
          <w:b/>
          <w:sz w:val="24"/>
          <w:szCs w:val="24"/>
          <w:u w:val="single"/>
        </w:rPr>
        <w:t>LCAP Update</w:t>
      </w:r>
    </w:p>
    <w:p w:rsidR="00CF3175" w:rsidRDefault="00CF3175" w:rsidP="000C2F27">
      <w:pPr>
        <w:ind w:firstLine="720"/>
        <w:rPr>
          <w:b/>
          <w:sz w:val="24"/>
          <w:szCs w:val="24"/>
          <w:u w:val="single"/>
        </w:rPr>
      </w:pPr>
    </w:p>
    <w:p w:rsidR="000C2F27" w:rsidRDefault="000C2F27" w:rsidP="000C2F27">
      <w:pPr>
        <w:ind w:firstLine="720"/>
        <w:rPr>
          <w:b/>
          <w:sz w:val="24"/>
          <w:szCs w:val="24"/>
          <w:u w:val="single"/>
        </w:rPr>
      </w:pPr>
    </w:p>
    <w:p w:rsidR="00872F9D" w:rsidRDefault="003135ED" w:rsidP="000C2F27">
      <w:pPr>
        <w:rPr>
          <w:b/>
          <w:sz w:val="24"/>
          <w:szCs w:val="24"/>
        </w:rPr>
      </w:pPr>
      <w:r>
        <w:rPr>
          <w:b/>
          <w:sz w:val="24"/>
          <w:szCs w:val="24"/>
        </w:rPr>
        <w:t>10.</w:t>
      </w:r>
      <w:r>
        <w:rPr>
          <w:b/>
          <w:sz w:val="24"/>
          <w:szCs w:val="24"/>
        </w:rPr>
        <w:tab/>
        <w:t>OLD BUSINESS</w:t>
      </w:r>
      <w:r w:rsidR="00F66B68">
        <w:rPr>
          <w:b/>
          <w:sz w:val="24"/>
          <w:szCs w:val="24"/>
        </w:rPr>
        <w:tab/>
      </w:r>
    </w:p>
    <w:p w:rsidR="00872F9D" w:rsidRDefault="00286D79" w:rsidP="000C2F27">
      <w:pPr>
        <w:rPr>
          <w:b/>
          <w:sz w:val="24"/>
          <w:szCs w:val="24"/>
        </w:rPr>
      </w:pPr>
      <w:r>
        <w:rPr>
          <w:b/>
          <w:sz w:val="24"/>
          <w:szCs w:val="24"/>
        </w:rPr>
        <w:tab/>
        <w:t>A.</w:t>
      </w:r>
      <w:r>
        <w:rPr>
          <w:b/>
          <w:sz w:val="24"/>
          <w:szCs w:val="24"/>
        </w:rPr>
        <w:tab/>
        <w:t>2017-2018 Calendar</w:t>
      </w:r>
    </w:p>
    <w:p w:rsidR="00286D79" w:rsidRPr="00286D79" w:rsidRDefault="00286D79" w:rsidP="000C2F27">
      <w:pPr>
        <w:rPr>
          <w:sz w:val="24"/>
          <w:szCs w:val="24"/>
        </w:rPr>
      </w:pPr>
      <w:r>
        <w:rPr>
          <w:b/>
          <w:sz w:val="24"/>
          <w:szCs w:val="24"/>
        </w:rPr>
        <w:tab/>
      </w:r>
      <w:r>
        <w:rPr>
          <w:b/>
          <w:sz w:val="24"/>
          <w:szCs w:val="24"/>
        </w:rPr>
        <w:tab/>
      </w:r>
      <w:r>
        <w:rPr>
          <w:sz w:val="24"/>
          <w:szCs w:val="24"/>
        </w:rPr>
        <w:t>The calendar for the 2017-2018 school year will be presented for approval.</w:t>
      </w:r>
    </w:p>
    <w:p w:rsidR="003C65C6" w:rsidRDefault="00286D79" w:rsidP="000C2F27">
      <w:pPr>
        <w:rPr>
          <w:b/>
          <w:sz w:val="24"/>
          <w:szCs w:val="24"/>
        </w:rPr>
      </w:pPr>
      <w:r>
        <w:rPr>
          <w:b/>
          <w:sz w:val="24"/>
          <w:szCs w:val="24"/>
        </w:rPr>
        <w:tab/>
      </w:r>
      <w:r>
        <w:rPr>
          <w:b/>
          <w:sz w:val="24"/>
          <w:szCs w:val="24"/>
        </w:rPr>
        <w:tab/>
        <w:t>Action</w:t>
      </w:r>
    </w:p>
    <w:p w:rsidR="003D0F2A" w:rsidRDefault="003D0F2A" w:rsidP="000C2F27">
      <w:pPr>
        <w:rPr>
          <w:b/>
          <w:sz w:val="24"/>
          <w:szCs w:val="24"/>
        </w:rPr>
      </w:pPr>
    </w:p>
    <w:p w:rsidR="003C65C6" w:rsidRDefault="003C65C6" w:rsidP="000C2F27">
      <w:pPr>
        <w:rPr>
          <w:b/>
          <w:sz w:val="24"/>
          <w:szCs w:val="24"/>
        </w:rPr>
      </w:pPr>
      <w:r>
        <w:rPr>
          <w:b/>
          <w:sz w:val="24"/>
          <w:szCs w:val="24"/>
        </w:rPr>
        <w:tab/>
        <w:t>B.</w:t>
      </w:r>
      <w:r>
        <w:rPr>
          <w:b/>
          <w:sz w:val="24"/>
          <w:szCs w:val="24"/>
        </w:rPr>
        <w:tab/>
        <w:t>Summer Program</w:t>
      </w:r>
    </w:p>
    <w:p w:rsidR="00FE0BB2" w:rsidRDefault="003C65C6" w:rsidP="00FE0BB2">
      <w:pPr>
        <w:ind w:left="1440"/>
        <w:rPr>
          <w:b/>
          <w:sz w:val="24"/>
          <w:szCs w:val="24"/>
        </w:rPr>
      </w:pPr>
      <w:r>
        <w:rPr>
          <w:sz w:val="24"/>
          <w:szCs w:val="24"/>
        </w:rPr>
        <w:t xml:space="preserve">More information will be presented regarding the summer program </w:t>
      </w:r>
      <w:r w:rsidR="003D0F2A">
        <w:rPr>
          <w:sz w:val="24"/>
          <w:szCs w:val="24"/>
        </w:rPr>
        <w:t>with Glenn County Office of Education.</w:t>
      </w:r>
    </w:p>
    <w:p w:rsidR="003D0F2A" w:rsidRDefault="00FE0BB2" w:rsidP="000C2F27">
      <w:pPr>
        <w:rPr>
          <w:b/>
          <w:sz w:val="24"/>
          <w:szCs w:val="24"/>
        </w:rPr>
      </w:pPr>
      <w:r>
        <w:rPr>
          <w:b/>
          <w:sz w:val="24"/>
          <w:szCs w:val="24"/>
        </w:rPr>
        <w:tab/>
      </w:r>
      <w:r>
        <w:rPr>
          <w:b/>
          <w:sz w:val="24"/>
          <w:szCs w:val="24"/>
        </w:rPr>
        <w:tab/>
      </w:r>
      <w:r w:rsidR="003C65C6">
        <w:rPr>
          <w:b/>
          <w:sz w:val="24"/>
          <w:szCs w:val="24"/>
        </w:rPr>
        <w:t>Action</w:t>
      </w:r>
    </w:p>
    <w:p w:rsidR="00FE0BB2" w:rsidRDefault="00FE0BB2" w:rsidP="000C2F27">
      <w:pPr>
        <w:rPr>
          <w:b/>
          <w:sz w:val="24"/>
          <w:szCs w:val="24"/>
        </w:rPr>
      </w:pPr>
    </w:p>
    <w:p w:rsidR="00872F9D" w:rsidRDefault="00EE163B" w:rsidP="00EE163B">
      <w:pPr>
        <w:rPr>
          <w:b/>
          <w:sz w:val="24"/>
          <w:szCs w:val="24"/>
        </w:rPr>
      </w:pPr>
      <w:r>
        <w:rPr>
          <w:b/>
          <w:sz w:val="22"/>
          <w:szCs w:val="22"/>
        </w:rPr>
        <w:lastRenderedPageBreak/>
        <w:t>11.</w:t>
      </w:r>
      <w:r>
        <w:rPr>
          <w:b/>
          <w:sz w:val="22"/>
          <w:szCs w:val="22"/>
        </w:rPr>
        <w:tab/>
      </w:r>
      <w:r w:rsidRPr="00913FA2">
        <w:rPr>
          <w:b/>
          <w:sz w:val="24"/>
          <w:szCs w:val="24"/>
        </w:rPr>
        <w:t>NEW BUSINESS</w:t>
      </w:r>
    </w:p>
    <w:p w:rsidR="004A12D3" w:rsidRDefault="004A12D3" w:rsidP="004A12D3">
      <w:pPr>
        <w:numPr>
          <w:ilvl w:val="0"/>
          <w:numId w:val="47"/>
        </w:numPr>
        <w:rPr>
          <w:b/>
          <w:sz w:val="24"/>
          <w:szCs w:val="24"/>
        </w:rPr>
      </w:pPr>
      <w:r>
        <w:rPr>
          <w:b/>
          <w:sz w:val="24"/>
          <w:szCs w:val="24"/>
        </w:rPr>
        <w:t>Glenn County Educators Hall of Fame</w:t>
      </w:r>
    </w:p>
    <w:p w:rsidR="004A12D3" w:rsidRDefault="004A12D3" w:rsidP="004A12D3">
      <w:pPr>
        <w:ind w:left="1440"/>
        <w:rPr>
          <w:sz w:val="24"/>
          <w:szCs w:val="24"/>
        </w:rPr>
      </w:pPr>
      <w:r>
        <w:rPr>
          <w:sz w:val="24"/>
          <w:szCs w:val="24"/>
        </w:rPr>
        <w:t>The District’s nominee for the Glenn County Educators Hall of Fame will be selected.</w:t>
      </w:r>
    </w:p>
    <w:p w:rsidR="004A12D3" w:rsidRDefault="004A12D3" w:rsidP="004A12D3">
      <w:pPr>
        <w:ind w:left="1440"/>
        <w:rPr>
          <w:b/>
          <w:sz w:val="24"/>
          <w:szCs w:val="24"/>
        </w:rPr>
      </w:pPr>
      <w:r w:rsidRPr="004712F9">
        <w:rPr>
          <w:b/>
          <w:sz w:val="24"/>
          <w:szCs w:val="24"/>
        </w:rPr>
        <w:t>Action</w:t>
      </w:r>
    </w:p>
    <w:p w:rsidR="000F5C7F" w:rsidRDefault="000F5C7F" w:rsidP="000F5C7F">
      <w:pPr>
        <w:rPr>
          <w:b/>
          <w:sz w:val="24"/>
          <w:szCs w:val="24"/>
        </w:rPr>
      </w:pPr>
    </w:p>
    <w:p w:rsidR="000F5C7F" w:rsidRDefault="000F5C7F" w:rsidP="000F5C7F">
      <w:pPr>
        <w:rPr>
          <w:b/>
          <w:sz w:val="24"/>
          <w:szCs w:val="24"/>
        </w:rPr>
      </w:pPr>
      <w:r>
        <w:rPr>
          <w:b/>
          <w:sz w:val="24"/>
          <w:szCs w:val="24"/>
        </w:rPr>
        <w:tab/>
        <w:t>B.</w:t>
      </w:r>
      <w:r>
        <w:rPr>
          <w:b/>
          <w:sz w:val="24"/>
          <w:szCs w:val="24"/>
        </w:rPr>
        <w:tab/>
        <w:t>Second Interim Report</w:t>
      </w:r>
    </w:p>
    <w:p w:rsidR="000F5C7F" w:rsidRPr="000F5C7F" w:rsidRDefault="000F5C7F" w:rsidP="000F5C7F">
      <w:pPr>
        <w:rPr>
          <w:sz w:val="24"/>
          <w:szCs w:val="24"/>
        </w:rPr>
      </w:pPr>
      <w:r>
        <w:rPr>
          <w:b/>
          <w:sz w:val="24"/>
          <w:szCs w:val="24"/>
        </w:rPr>
        <w:tab/>
      </w:r>
      <w:r>
        <w:rPr>
          <w:b/>
          <w:sz w:val="24"/>
          <w:szCs w:val="24"/>
        </w:rPr>
        <w:tab/>
      </w:r>
      <w:r>
        <w:rPr>
          <w:sz w:val="24"/>
          <w:szCs w:val="24"/>
        </w:rPr>
        <w:t>The Second Interim Report will be presented for approval.</w:t>
      </w:r>
    </w:p>
    <w:p w:rsidR="000F5C7F" w:rsidRDefault="000F5C7F" w:rsidP="000F5C7F">
      <w:pPr>
        <w:rPr>
          <w:b/>
          <w:sz w:val="24"/>
          <w:szCs w:val="24"/>
        </w:rPr>
      </w:pPr>
      <w:r>
        <w:rPr>
          <w:b/>
          <w:sz w:val="24"/>
          <w:szCs w:val="24"/>
        </w:rPr>
        <w:tab/>
      </w:r>
      <w:r>
        <w:rPr>
          <w:b/>
          <w:sz w:val="24"/>
          <w:szCs w:val="24"/>
        </w:rPr>
        <w:tab/>
        <w:t>Action</w:t>
      </w:r>
    </w:p>
    <w:p w:rsidR="004E1B7D" w:rsidRDefault="004E1B7D" w:rsidP="004E1B7D">
      <w:pPr>
        <w:rPr>
          <w:b/>
          <w:sz w:val="24"/>
          <w:szCs w:val="24"/>
        </w:rPr>
      </w:pPr>
    </w:p>
    <w:p w:rsidR="004E1B7D" w:rsidRDefault="004E1B7D" w:rsidP="00462148">
      <w:pPr>
        <w:ind w:firstLine="720"/>
        <w:rPr>
          <w:b/>
          <w:sz w:val="22"/>
          <w:szCs w:val="22"/>
        </w:rPr>
      </w:pPr>
      <w:r>
        <w:rPr>
          <w:b/>
          <w:sz w:val="22"/>
          <w:szCs w:val="22"/>
        </w:rPr>
        <w:t>C.</w:t>
      </w:r>
      <w:r>
        <w:rPr>
          <w:b/>
          <w:sz w:val="22"/>
          <w:szCs w:val="22"/>
        </w:rPr>
        <w:tab/>
        <w:t>MOU for Business Services</w:t>
      </w:r>
    </w:p>
    <w:p w:rsidR="004E1B7D" w:rsidRPr="00AA4A0F" w:rsidRDefault="004E1B7D" w:rsidP="004E1B7D">
      <w:pPr>
        <w:ind w:left="1440"/>
        <w:rPr>
          <w:sz w:val="22"/>
          <w:szCs w:val="22"/>
        </w:rPr>
      </w:pPr>
      <w:r>
        <w:rPr>
          <w:sz w:val="22"/>
          <w:szCs w:val="22"/>
        </w:rPr>
        <w:t>The MOU between the District and Glenn County Office Education for Business Services will be presented for approval.</w:t>
      </w:r>
    </w:p>
    <w:p w:rsidR="00367AE5" w:rsidRDefault="004E1B7D" w:rsidP="00FE0BB2">
      <w:pPr>
        <w:rPr>
          <w:b/>
          <w:sz w:val="22"/>
          <w:szCs w:val="22"/>
        </w:rPr>
      </w:pPr>
      <w:r>
        <w:rPr>
          <w:b/>
          <w:sz w:val="22"/>
          <w:szCs w:val="22"/>
        </w:rPr>
        <w:tab/>
      </w:r>
      <w:r>
        <w:rPr>
          <w:b/>
          <w:sz w:val="22"/>
          <w:szCs w:val="22"/>
        </w:rPr>
        <w:tab/>
        <w:t>Action</w:t>
      </w:r>
    </w:p>
    <w:p w:rsidR="00FE0BB2" w:rsidRPr="00913FA2" w:rsidRDefault="00FE0BB2" w:rsidP="00FE0BB2">
      <w:pPr>
        <w:rPr>
          <w:b/>
          <w:szCs w:val="24"/>
        </w:rPr>
      </w:pPr>
      <w:bookmarkStart w:id="0" w:name="_GoBack"/>
      <w:bookmarkEnd w:id="0"/>
    </w:p>
    <w:p w:rsidR="00CB1F64" w:rsidRPr="00913FA2" w:rsidRDefault="002159FE" w:rsidP="008F583C">
      <w:pPr>
        <w:pStyle w:val="BodyTextIndent"/>
        <w:ind w:left="0"/>
        <w:rPr>
          <w:b/>
          <w:szCs w:val="24"/>
        </w:rPr>
      </w:pPr>
      <w:r w:rsidRPr="00913FA2">
        <w:rPr>
          <w:b/>
          <w:szCs w:val="24"/>
        </w:rPr>
        <w:t>1</w:t>
      </w:r>
      <w:r w:rsidR="00DA7683" w:rsidRPr="00913FA2">
        <w:rPr>
          <w:b/>
          <w:szCs w:val="24"/>
        </w:rPr>
        <w:t>2</w:t>
      </w:r>
      <w:r w:rsidR="007B0FEA" w:rsidRPr="00913FA2">
        <w:rPr>
          <w:b/>
          <w:szCs w:val="24"/>
        </w:rPr>
        <w:t>.</w:t>
      </w:r>
      <w:r w:rsidR="007B0FEA" w:rsidRPr="00913FA2">
        <w:rPr>
          <w:b/>
          <w:szCs w:val="24"/>
        </w:rPr>
        <w:tab/>
      </w:r>
      <w:r w:rsidR="00D039CB" w:rsidRPr="00913FA2">
        <w:rPr>
          <w:b/>
          <w:szCs w:val="24"/>
        </w:rPr>
        <w:t>ADJOURNMENT</w:t>
      </w:r>
    </w:p>
    <w:p w:rsidR="0049775D" w:rsidRPr="00801D01" w:rsidRDefault="00D039CB" w:rsidP="008F583C">
      <w:pPr>
        <w:pStyle w:val="BodyTextIndent"/>
        <w:ind w:left="0"/>
        <w:rPr>
          <w:szCs w:val="24"/>
        </w:rPr>
      </w:pPr>
      <w:r w:rsidRPr="00801D01">
        <w:rPr>
          <w:b/>
          <w:szCs w:val="24"/>
        </w:rPr>
        <w:t>The next regular meeting will be held on</w:t>
      </w:r>
      <w:r w:rsidR="00B53A25" w:rsidRPr="00801D01">
        <w:rPr>
          <w:b/>
          <w:szCs w:val="24"/>
        </w:rPr>
        <w:t xml:space="preserve"> </w:t>
      </w:r>
      <w:r w:rsidR="00286D79">
        <w:rPr>
          <w:b/>
          <w:szCs w:val="24"/>
        </w:rPr>
        <w:t>April 12</w:t>
      </w:r>
      <w:r w:rsidR="00710955" w:rsidRPr="00801D01">
        <w:rPr>
          <w:b/>
          <w:szCs w:val="24"/>
        </w:rPr>
        <w:t>, 201</w:t>
      </w:r>
      <w:r w:rsidR="00092701">
        <w:rPr>
          <w:b/>
          <w:szCs w:val="24"/>
        </w:rPr>
        <w:t>7</w:t>
      </w:r>
      <w:r w:rsidRPr="00801D01">
        <w:rPr>
          <w:b/>
          <w:szCs w:val="24"/>
        </w:rPr>
        <w:t xml:space="preserve"> at 6:00 pm at </w:t>
      </w:r>
      <w:r w:rsidR="000C2F27">
        <w:rPr>
          <w:b/>
          <w:szCs w:val="24"/>
        </w:rPr>
        <w:t>Elk Creek High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7D" w:rsidRDefault="007A687D" w:rsidP="000724CA">
      <w:r>
        <w:separator/>
      </w:r>
    </w:p>
  </w:endnote>
  <w:endnote w:type="continuationSeparator" w:id="0">
    <w:p w:rsidR="007A687D" w:rsidRDefault="007A687D"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7D" w:rsidRDefault="007A687D" w:rsidP="000724CA">
      <w:r>
        <w:separator/>
      </w:r>
    </w:p>
  </w:footnote>
  <w:footnote w:type="continuationSeparator" w:id="0">
    <w:p w:rsidR="007A687D" w:rsidRDefault="007A687D"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7267F"/>
    <w:multiLevelType w:val="hybridMultilevel"/>
    <w:tmpl w:val="AF388E8A"/>
    <w:lvl w:ilvl="0" w:tplc="BC0A458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6"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8"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0"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6"/>
  </w:num>
  <w:num w:numId="8">
    <w:abstractNumId w:val="14"/>
  </w:num>
  <w:num w:numId="9">
    <w:abstractNumId w:val="16"/>
  </w:num>
  <w:num w:numId="10">
    <w:abstractNumId w:val="34"/>
  </w:num>
  <w:num w:numId="11">
    <w:abstractNumId w:val="25"/>
  </w:num>
  <w:num w:numId="12">
    <w:abstractNumId w:val="7"/>
  </w:num>
  <w:num w:numId="13">
    <w:abstractNumId w:val="41"/>
  </w:num>
  <w:num w:numId="14">
    <w:abstractNumId w:val="0"/>
  </w:num>
  <w:num w:numId="15">
    <w:abstractNumId w:val="20"/>
  </w:num>
  <w:num w:numId="16">
    <w:abstractNumId w:val="30"/>
  </w:num>
  <w:num w:numId="17">
    <w:abstractNumId w:val="38"/>
  </w:num>
  <w:num w:numId="18">
    <w:abstractNumId w:val="19"/>
  </w:num>
  <w:num w:numId="19">
    <w:abstractNumId w:val="23"/>
  </w:num>
  <w:num w:numId="20">
    <w:abstractNumId w:val="1"/>
  </w:num>
  <w:num w:numId="21">
    <w:abstractNumId w:val="31"/>
  </w:num>
  <w:num w:numId="22">
    <w:abstractNumId w:val="18"/>
  </w:num>
  <w:num w:numId="23">
    <w:abstractNumId w:val="17"/>
  </w:num>
  <w:num w:numId="24">
    <w:abstractNumId w:val="33"/>
  </w:num>
  <w:num w:numId="25">
    <w:abstractNumId w:val="10"/>
  </w:num>
  <w:num w:numId="26">
    <w:abstractNumId w:val="13"/>
  </w:num>
  <w:num w:numId="27">
    <w:abstractNumId w:val="32"/>
  </w:num>
  <w:num w:numId="28">
    <w:abstractNumId w:val="26"/>
  </w:num>
  <w:num w:numId="29">
    <w:abstractNumId w:val="3"/>
  </w:num>
  <w:num w:numId="30">
    <w:abstractNumId w:val="40"/>
  </w:num>
  <w:num w:numId="31">
    <w:abstractNumId w:val="6"/>
  </w:num>
  <w:num w:numId="32">
    <w:abstractNumId w:val="35"/>
  </w:num>
  <w:num w:numId="33">
    <w:abstractNumId w:val="12"/>
  </w:num>
  <w:num w:numId="34">
    <w:abstractNumId w:val="24"/>
  </w:num>
  <w:num w:numId="35">
    <w:abstractNumId w:val="2"/>
  </w:num>
  <w:num w:numId="36">
    <w:abstractNumId w:val="3"/>
  </w:num>
  <w:num w:numId="37">
    <w:abstractNumId w:val="4"/>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7"/>
  </w:num>
  <w:num w:numId="41">
    <w:abstractNumId w:val="3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1209"/>
    <w:rsid w:val="00022F2C"/>
    <w:rsid w:val="0002663F"/>
    <w:rsid w:val="00026B6C"/>
    <w:rsid w:val="00031A73"/>
    <w:rsid w:val="00035DFC"/>
    <w:rsid w:val="0004206C"/>
    <w:rsid w:val="0004228B"/>
    <w:rsid w:val="00055BA2"/>
    <w:rsid w:val="00057DF8"/>
    <w:rsid w:val="00067B86"/>
    <w:rsid w:val="000724CA"/>
    <w:rsid w:val="00080095"/>
    <w:rsid w:val="00087533"/>
    <w:rsid w:val="00092701"/>
    <w:rsid w:val="000961A5"/>
    <w:rsid w:val="000B0DE0"/>
    <w:rsid w:val="000B1807"/>
    <w:rsid w:val="000B3C4D"/>
    <w:rsid w:val="000B42E3"/>
    <w:rsid w:val="000B5D57"/>
    <w:rsid w:val="000C2F27"/>
    <w:rsid w:val="000C5474"/>
    <w:rsid w:val="000C7983"/>
    <w:rsid w:val="000D5508"/>
    <w:rsid w:val="000E215A"/>
    <w:rsid w:val="000E616D"/>
    <w:rsid w:val="000E6BC8"/>
    <w:rsid w:val="000F1111"/>
    <w:rsid w:val="000F5C7F"/>
    <w:rsid w:val="000F7F7E"/>
    <w:rsid w:val="00101FF9"/>
    <w:rsid w:val="001043A1"/>
    <w:rsid w:val="00104EC7"/>
    <w:rsid w:val="00111836"/>
    <w:rsid w:val="00111B50"/>
    <w:rsid w:val="00113137"/>
    <w:rsid w:val="00123423"/>
    <w:rsid w:val="0012506E"/>
    <w:rsid w:val="00132BB9"/>
    <w:rsid w:val="0014354B"/>
    <w:rsid w:val="001450CF"/>
    <w:rsid w:val="00150B09"/>
    <w:rsid w:val="001566B1"/>
    <w:rsid w:val="00161FD5"/>
    <w:rsid w:val="00164B9A"/>
    <w:rsid w:val="0016594D"/>
    <w:rsid w:val="0017049D"/>
    <w:rsid w:val="00172320"/>
    <w:rsid w:val="00173FAE"/>
    <w:rsid w:val="001740C5"/>
    <w:rsid w:val="00176ED4"/>
    <w:rsid w:val="001824C2"/>
    <w:rsid w:val="00182E15"/>
    <w:rsid w:val="001849A6"/>
    <w:rsid w:val="001B063E"/>
    <w:rsid w:val="001B09F3"/>
    <w:rsid w:val="001B5780"/>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37397"/>
    <w:rsid w:val="00247207"/>
    <w:rsid w:val="002475D9"/>
    <w:rsid w:val="00270F0D"/>
    <w:rsid w:val="00273179"/>
    <w:rsid w:val="002834EC"/>
    <w:rsid w:val="002853CB"/>
    <w:rsid w:val="00286B28"/>
    <w:rsid w:val="00286D79"/>
    <w:rsid w:val="002940D2"/>
    <w:rsid w:val="0029710B"/>
    <w:rsid w:val="002A3C41"/>
    <w:rsid w:val="002B0F27"/>
    <w:rsid w:val="002B5302"/>
    <w:rsid w:val="002B7C67"/>
    <w:rsid w:val="002D2B55"/>
    <w:rsid w:val="002D4B2A"/>
    <w:rsid w:val="002D7CAF"/>
    <w:rsid w:val="002F0BB6"/>
    <w:rsid w:val="002F4063"/>
    <w:rsid w:val="002F5866"/>
    <w:rsid w:val="00302B69"/>
    <w:rsid w:val="00304DF8"/>
    <w:rsid w:val="00304F09"/>
    <w:rsid w:val="00306EB2"/>
    <w:rsid w:val="003135ED"/>
    <w:rsid w:val="003154B4"/>
    <w:rsid w:val="003327F8"/>
    <w:rsid w:val="00334939"/>
    <w:rsid w:val="003417D8"/>
    <w:rsid w:val="00343A26"/>
    <w:rsid w:val="00355233"/>
    <w:rsid w:val="00357076"/>
    <w:rsid w:val="00367AE5"/>
    <w:rsid w:val="0037132F"/>
    <w:rsid w:val="00372C48"/>
    <w:rsid w:val="00375A6F"/>
    <w:rsid w:val="003826A8"/>
    <w:rsid w:val="00397604"/>
    <w:rsid w:val="003A18E1"/>
    <w:rsid w:val="003B0EC5"/>
    <w:rsid w:val="003B194B"/>
    <w:rsid w:val="003B5FD1"/>
    <w:rsid w:val="003C1924"/>
    <w:rsid w:val="003C1D7A"/>
    <w:rsid w:val="003C328E"/>
    <w:rsid w:val="003C3D32"/>
    <w:rsid w:val="003C429D"/>
    <w:rsid w:val="003C6304"/>
    <w:rsid w:val="003C65C6"/>
    <w:rsid w:val="003C710A"/>
    <w:rsid w:val="003D0F2A"/>
    <w:rsid w:val="003D371A"/>
    <w:rsid w:val="003E4625"/>
    <w:rsid w:val="003E671F"/>
    <w:rsid w:val="003F192D"/>
    <w:rsid w:val="00403E85"/>
    <w:rsid w:val="004138BF"/>
    <w:rsid w:val="00414EE8"/>
    <w:rsid w:val="00421C92"/>
    <w:rsid w:val="00423063"/>
    <w:rsid w:val="00424A66"/>
    <w:rsid w:val="0042692F"/>
    <w:rsid w:val="00430A4C"/>
    <w:rsid w:val="00430F3A"/>
    <w:rsid w:val="00435F60"/>
    <w:rsid w:val="004453A6"/>
    <w:rsid w:val="004463DE"/>
    <w:rsid w:val="0045291E"/>
    <w:rsid w:val="00462148"/>
    <w:rsid w:val="00462C42"/>
    <w:rsid w:val="004634DE"/>
    <w:rsid w:val="004712F9"/>
    <w:rsid w:val="0047198C"/>
    <w:rsid w:val="004731F8"/>
    <w:rsid w:val="00481C79"/>
    <w:rsid w:val="00482FB5"/>
    <w:rsid w:val="00486064"/>
    <w:rsid w:val="0049775D"/>
    <w:rsid w:val="004A12D3"/>
    <w:rsid w:val="004A4086"/>
    <w:rsid w:val="004A69B2"/>
    <w:rsid w:val="004B3D85"/>
    <w:rsid w:val="004C0133"/>
    <w:rsid w:val="004C363A"/>
    <w:rsid w:val="004C4452"/>
    <w:rsid w:val="004C51C9"/>
    <w:rsid w:val="004C6DE2"/>
    <w:rsid w:val="004D6ED1"/>
    <w:rsid w:val="004D70E7"/>
    <w:rsid w:val="004E1B7D"/>
    <w:rsid w:val="004F0C9B"/>
    <w:rsid w:val="00501764"/>
    <w:rsid w:val="00510511"/>
    <w:rsid w:val="00510934"/>
    <w:rsid w:val="00517657"/>
    <w:rsid w:val="00526FEC"/>
    <w:rsid w:val="005321E1"/>
    <w:rsid w:val="0054314E"/>
    <w:rsid w:val="00543F73"/>
    <w:rsid w:val="00546094"/>
    <w:rsid w:val="00550825"/>
    <w:rsid w:val="00563E2B"/>
    <w:rsid w:val="005640D3"/>
    <w:rsid w:val="00574C5F"/>
    <w:rsid w:val="00593901"/>
    <w:rsid w:val="005A7CB2"/>
    <w:rsid w:val="005B04D1"/>
    <w:rsid w:val="005B2B22"/>
    <w:rsid w:val="005D0FE1"/>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6472E"/>
    <w:rsid w:val="00666568"/>
    <w:rsid w:val="00667B98"/>
    <w:rsid w:val="00680F69"/>
    <w:rsid w:val="00685D26"/>
    <w:rsid w:val="00687A13"/>
    <w:rsid w:val="006903AC"/>
    <w:rsid w:val="0069755F"/>
    <w:rsid w:val="006C1DF0"/>
    <w:rsid w:val="006C58E0"/>
    <w:rsid w:val="006C6F7C"/>
    <w:rsid w:val="006D2294"/>
    <w:rsid w:val="006D3F05"/>
    <w:rsid w:val="006E2FC8"/>
    <w:rsid w:val="006E4919"/>
    <w:rsid w:val="006F40F0"/>
    <w:rsid w:val="006F4939"/>
    <w:rsid w:val="00710955"/>
    <w:rsid w:val="00712E42"/>
    <w:rsid w:val="00722716"/>
    <w:rsid w:val="00731AB3"/>
    <w:rsid w:val="00744AF3"/>
    <w:rsid w:val="00752D2C"/>
    <w:rsid w:val="0076251D"/>
    <w:rsid w:val="007819FE"/>
    <w:rsid w:val="00784930"/>
    <w:rsid w:val="007A1CE3"/>
    <w:rsid w:val="007A4C78"/>
    <w:rsid w:val="007A687D"/>
    <w:rsid w:val="007A6D1A"/>
    <w:rsid w:val="007B016E"/>
    <w:rsid w:val="007B0FEA"/>
    <w:rsid w:val="007B1E9D"/>
    <w:rsid w:val="007B2328"/>
    <w:rsid w:val="007B5592"/>
    <w:rsid w:val="007D5D20"/>
    <w:rsid w:val="007D6D0F"/>
    <w:rsid w:val="007D77F9"/>
    <w:rsid w:val="007F3A38"/>
    <w:rsid w:val="007F4066"/>
    <w:rsid w:val="00801D01"/>
    <w:rsid w:val="00804320"/>
    <w:rsid w:val="00804391"/>
    <w:rsid w:val="008073A0"/>
    <w:rsid w:val="00813AF1"/>
    <w:rsid w:val="00831AE7"/>
    <w:rsid w:val="008440F4"/>
    <w:rsid w:val="00847B83"/>
    <w:rsid w:val="00855721"/>
    <w:rsid w:val="00860890"/>
    <w:rsid w:val="00863B95"/>
    <w:rsid w:val="00872F9D"/>
    <w:rsid w:val="008748AB"/>
    <w:rsid w:val="00877CAA"/>
    <w:rsid w:val="0088604B"/>
    <w:rsid w:val="008A56BD"/>
    <w:rsid w:val="008A62ED"/>
    <w:rsid w:val="008B4EA1"/>
    <w:rsid w:val="008C1050"/>
    <w:rsid w:val="008D4395"/>
    <w:rsid w:val="008D5670"/>
    <w:rsid w:val="008E2171"/>
    <w:rsid w:val="008E7283"/>
    <w:rsid w:val="008F53A1"/>
    <w:rsid w:val="008F583C"/>
    <w:rsid w:val="00913487"/>
    <w:rsid w:val="00913FA2"/>
    <w:rsid w:val="009146EE"/>
    <w:rsid w:val="00920D69"/>
    <w:rsid w:val="0092137B"/>
    <w:rsid w:val="0092689E"/>
    <w:rsid w:val="0093047F"/>
    <w:rsid w:val="0093364E"/>
    <w:rsid w:val="00941C3F"/>
    <w:rsid w:val="009426DC"/>
    <w:rsid w:val="00946490"/>
    <w:rsid w:val="00951B2D"/>
    <w:rsid w:val="00970FED"/>
    <w:rsid w:val="009713D6"/>
    <w:rsid w:val="0097429D"/>
    <w:rsid w:val="00974D79"/>
    <w:rsid w:val="009768AD"/>
    <w:rsid w:val="00976E6B"/>
    <w:rsid w:val="009773CE"/>
    <w:rsid w:val="009850C4"/>
    <w:rsid w:val="00997408"/>
    <w:rsid w:val="009C3D3F"/>
    <w:rsid w:val="009D3802"/>
    <w:rsid w:val="009D3A72"/>
    <w:rsid w:val="009E1C26"/>
    <w:rsid w:val="009E4639"/>
    <w:rsid w:val="009F0E2D"/>
    <w:rsid w:val="00A17BAC"/>
    <w:rsid w:val="00A233D6"/>
    <w:rsid w:val="00A2394E"/>
    <w:rsid w:val="00A34A87"/>
    <w:rsid w:val="00A366C9"/>
    <w:rsid w:val="00A65CD2"/>
    <w:rsid w:val="00A7115F"/>
    <w:rsid w:val="00A811AC"/>
    <w:rsid w:val="00A86DBF"/>
    <w:rsid w:val="00A909E9"/>
    <w:rsid w:val="00A9407E"/>
    <w:rsid w:val="00A950CA"/>
    <w:rsid w:val="00AA5000"/>
    <w:rsid w:val="00AA501C"/>
    <w:rsid w:val="00AA7197"/>
    <w:rsid w:val="00AB0DC6"/>
    <w:rsid w:val="00AB0F45"/>
    <w:rsid w:val="00AB139B"/>
    <w:rsid w:val="00AC3076"/>
    <w:rsid w:val="00AC47F3"/>
    <w:rsid w:val="00AE0EDB"/>
    <w:rsid w:val="00AE3780"/>
    <w:rsid w:val="00AF5740"/>
    <w:rsid w:val="00B053B0"/>
    <w:rsid w:val="00B126AD"/>
    <w:rsid w:val="00B30B06"/>
    <w:rsid w:val="00B52ABA"/>
    <w:rsid w:val="00B53A25"/>
    <w:rsid w:val="00B55301"/>
    <w:rsid w:val="00B57EC0"/>
    <w:rsid w:val="00B6166F"/>
    <w:rsid w:val="00B73D30"/>
    <w:rsid w:val="00B81431"/>
    <w:rsid w:val="00B9164E"/>
    <w:rsid w:val="00B94C12"/>
    <w:rsid w:val="00B95026"/>
    <w:rsid w:val="00BA273D"/>
    <w:rsid w:val="00BB0B50"/>
    <w:rsid w:val="00BB6C86"/>
    <w:rsid w:val="00BC7BA5"/>
    <w:rsid w:val="00BD1D4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078F"/>
    <w:rsid w:val="00CA7EB8"/>
    <w:rsid w:val="00CB1F64"/>
    <w:rsid w:val="00CC1ACE"/>
    <w:rsid w:val="00CD0255"/>
    <w:rsid w:val="00CD61FC"/>
    <w:rsid w:val="00CD6A73"/>
    <w:rsid w:val="00CE2A28"/>
    <w:rsid w:val="00CE796B"/>
    <w:rsid w:val="00CF125B"/>
    <w:rsid w:val="00CF3175"/>
    <w:rsid w:val="00CF4429"/>
    <w:rsid w:val="00CF5B82"/>
    <w:rsid w:val="00D029E1"/>
    <w:rsid w:val="00D039CB"/>
    <w:rsid w:val="00D23E59"/>
    <w:rsid w:val="00D36619"/>
    <w:rsid w:val="00D36A05"/>
    <w:rsid w:val="00D4522F"/>
    <w:rsid w:val="00D50A3F"/>
    <w:rsid w:val="00D527C4"/>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30411"/>
    <w:rsid w:val="00F47FBF"/>
    <w:rsid w:val="00F533F5"/>
    <w:rsid w:val="00F5673C"/>
    <w:rsid w:val="00F569FA"/>
    <w:rsid w:val="00F601BA"/>
    <w:rsid w:val="00F60408"/>
    <w:rsid w:val="00F63053"/>
    <w:rsid w:val="00F66B68"/>
    <w:rsid w:val="00F77A8A"/>
    <w:rsid w:val="00F84A2C"/>
    <w:rsid w:val="00F914A5"/>
    <w:rsid w:val="00F91BBD"/>
    <w:rsid w:val="00FA31EF"/>
    <w:rsid w:val="00FB4383"/>
    <w:rsid w:val="00FC025D"/>
    <w:rsid w:val="00FC5D26"/>
    <w:rsid w:val="00FD5670"/>
    <w:rsid w:val="00FE0BB2"/>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ABC5290"/>
  <w15:chartTrackingRefBased/>
  <w15:docId w15:val="{530733FA-E845-44BF-83DE-56A69E57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332223399">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A61E-F44F-46FB-BFC1-81F61B96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2017-03-02T17:42:00Z</cp:lastPrinted>
  <dcterms:created xsi:type="dcterms:W3CDTF">2019-05-13T21:56:00Z</dcterms:created>
  <dcterms:modified xsi:type="dcterms:W3CDTF">2019-05-13T21:56:00Z</dcterms:modified>
</cp:coreProperties>
</file>