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64" w:rsidRDefault="00887064" w:rsidP="00887064">
      <w:pPr>
        <w:spacing w:after="0"/>
        <w:jc w:val="center"/>
        <w:rPr>
          <w:b/>
          <w:sz w:val="28"/>
        </w:rPr>
      </w:pPr>
      <w:r>
        <w:rPr>
          <w:b/>
          <w:sz w:val="28"/>
        </w:rPr>
        <w:t>Knappa School District</w:t>
      </w:r>
    </w:p>
    <w:p w:rsidR="008A4ADD" w:rsidRDefault="00887064" w:rsidP="00887064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Student Investment </w:t>
      </w:r>
      <w:proofErr w:type="gramStart"/>
      <w:r>
        <w:rPr>
          <w:b/>
          <w:sz w:val="28"/>
        </w:rPr>
        <w:t>Act  (</w:t>
      </w:r>
      <w:proofErr w:type="gramEnd"/>
      <w:r w:rsidRPr="00887064">
        <w:rPr>
          <w:b/>
          <w:sz w:val="28"/>
        </w:rPr>
        <w:t>SIA</w:t>
      </w:r>
      <w:r>
        <w:rPr>
          <w:b/>
          <w:sz w:val="28"/>
        </w:rPr>
        <w:t>)</w:t>
      </w:r>
      <w:r w:rsidRPr="00887064">
        <w:rPr>
          <w:b/>
          <w:sz w:val="28"/>
        </w:rPr>
        <w:t xml:space="preserve"> End of Year Summary</w:t>
      </w:r>
    </w:p>
    <w:p w:rsidR="001E11E3" w:rsidRDefault="001E11E3" w:rsidP="00887064">
      <w:pPr>
        <w:spacing w:after="0"/>
        <w:jc w:val="center"/>
        <w:rPr>
          <w:b/>
          <w:sz w:val="28"/>
        </w:rPr>
      </w:pPr>
    </w:p>
    <w:p w:rsidR="001E11E3" w:rsidRDefault="001E11E3" w:rsidP="00887064">
      <w:pPr>
        <w:spacing w:after="0"/>
        <w:jc w:val="center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87064" w:rsidTr="00887064">
        <w:tc>
          <w:tcPr>
            <w:tcW w:w="4675" w:type="dxa"/>
          </w:tcPr>
          <w:p w:rsidR="00887064" w:rsidRPr="00887064" w:rsidRDefault="00887064" w:rsidP="00887064">
            <w:pPr>
              <w:rPr>
                <w:b/>
                <w:sz w:val="28"/>
                <w:u w:val="single"/>
              </w:rPr>
            </w:pPr>
            <w:r w:rsidRPr="00887064">
              <w:rPr>
                <w:b/>
                <w:sz w:val="28"/>
                <w:u w:val="single"/>
              </w:rPr>
              <w:t>Activity</w:t>
            </w:r>
          </w:p>
        </w:tc>
        <w:tc>
          <w:tcPr>
            <w:tcW w:w="4675" w:type="dxa"/>
          </w:tcPr>
          <w:p w:rsidR="00887064" w:rsidRPr="00887064" w:rsidRDefault="00887064" w:rsidP="00887064">
            <w:pPr>
              <w:rPr>
                <w:b/>
                <w:sz w:val="28"/>
                <w:u w:val="single"/>
              </w:rPr>
            </w:pPr>
            <w:r w:rsidRPr="00887064">
              <w:rPr>
                <w:b/>
                <w:sz w:val="28"/>
                <w:u w:val="single"/>
              </w:rPr>
              <w:t>Status</w:t>
            </w:r>
          </w:p>
        </w:tc>
      </w:tr>
      <w:tr w:rsidR="00887064" w:rsidTr="00887064">
        <w:tc>
          <w:tcPr>
            <w:tcW w:w="4675" w:type="dxa"/>
          </w:tcPr>
          <w:p w:rsidR="00887064" w:rsidRDefault="001E11E3" w:rsidP="00887064">
            <w:pPr>
              <w:rPr>
                <w:sz w:val="28"/>
              </w:rPr>
            </w:pPr>
            <w:r>
              <w:rPr>
                <w:sz w:val="28"/>
              </w:rPr>
              <w:t>Music Program</w:t>
            </w:r>
          </w:p>
        </w:tc>
        <w:tc>
          <w:tcPr>
            <w:tcW w:w="4675" w:type="dxa"/>
          </w:tcPr>
          <w:p w:rsidR="00887064" w:rsidRDefault="001E11E3" w:rsidP="00887064">
            <w:pPr>
              <w:rPr>
                <w:sz w:val="28"/>
              </w:rPr>
            </w:pPr>
            <w:r>
              <w:rPr>
                <w:sz w:val="28"/>
              </w:rPr>
              <w:t>Fully function music program is in place.  New teacher this year.  31 students in middle school band.  High school percussion, choir, instrumental, K-5 general music</w:t>
            </w:r>
          </w:p>
        </w:tc>
      </w:tr>
      <w:tr w:rsidR="00887064" w:rsidTr="00887064">
        <w:tc>
          <w:tcPr>
            <w:tcW w:w="4675" w:type="dxa"/>
          </w:tcPr>
          <w:p w:rsidR="00887064" w:rsidRDefault="001E11E3" w:rsidP="00887064">
            <w:pPr>
              <w:rPr>
                <w:sz w:val="28"/>
              </w:rPr>
            </w:pPr>
            <w:r>
              <w:rPr>
                <w:sz w:val="28"/>
              </w:rPr>
              <w:t>Accelerated a</w:t>
            </w:r>
            <w:r w:rsidR="00CF1BBB">
              <w:rPr>
                <w:sz w:val="28"/>
              </w:rPr>
              <w:t>nd Dua</w:t>
            </w:r>
            <w:r>
              <w:rPr>
                <w:sz w:val="28"/>
              </w:rPr>
              <w:t>l Credit options</w:t>
            </w:r>
          </w:p>
        </w:tc>
        <w:tc>
          <w:tcPr>
            <w:tcW w:w="4675" w:type="dxa"/>
          </w:tcPr>
          <w:p w:rsidR="00887064" w:rsidRDefault="001E11E3" w:rsidP="00887064">
            <w:pPr>
              <w:rPr>
                <w:sz w:val="28"/>
              </w:rPr>
            </w:pPr>
            <w:r>
              <w:rPr>
                <w:sz w:val="28"/>
              </w:rPr>
              <w:t>District has offered through other means and has not needed SIA funds</w:t>
            </w:r>
          </w:p>
        </w:tc>
      </w:tr>
      <w:tr w:rsidR="00887064" w:rsidTr="00887064">
        <w:tc>
          <w:tcPr>
            <w:tcW w:w="4675" w:type="dxa"/>
          </w:tcPr>
          <w:p w:rsidR="00887064" w:rsidRDefault="001E11E3" w:rsidP="00887064">
            <w:pPr>
              <w:rPr>
                <w:sz w:val="28"/>
              </w:rPr>
            </w:pPr>
            <w:r>
              <w:rPr>
                <w:sz w:val="28"/>
              </w:rPr>
              <w:t>Kindergarten Readiness</w:t>
            </w:r>
          </w:p>
        </w:tc>
        <w:tc>
          <w:tcPr>
            <w:tcW w:w="4675" w:type="dxa"/>
          </w:tcPr>
          <w:p w:rsidR="00887064" w:rsidRDefault="001E11E3" w:rsidP="00887064">
            <w:pPr>
              <w:rPr>
                <w:sz w:val="28"/>
              </w:rPr>
            </w:pPr>
            <w:r>
              <w:rPr>
                <w:sz w:val="28"/>
              </w:rPr>
              <w:t>Materials Purchased to Support Literacy, Principal McMullen is the Kindergarten Readiness Supervisor</w:t>
            </w:r>
          </w:p>
        </w:tc>
      </w:tr>
      <w:tr w:rsidR="00887064" w:rsidTr="00887064">
        <w:tc>
          <w:tcPr>
            <w:tcW w:w="4675" w:type="dxa"/>
          </w:tcPr>
          <w:p w:rsidR="00887064" w:rsidRDefault="001E11E3" w:rsidP="00887064">
            <w:pPr>
              <w:rPr>
                <w:sz w:val="28"/>
              </w:rPr>
            </w:pPr>
            <w:r>
              <w:rPr>
                <w:sz w:val="28"/>
              </w:rPr>
              <w:t>Campus/Classroom Coordinator</w:t>
            </w:r>
          </w:p>
        </w:tc>
        <w:tc>
          <w:tcPr>
            <w:tcW w:w="4675" w:type="dxa"/>
          </w:tcPr>
          <w:p w:rsidR="00887064" w:rsidRDefault="001E11E3" w:rsidP="00887064">
            <w:pPr>
              <w:rPr>
                <w:sz w:val="28"/>
              </w:rPr>
            </w:pPr>
            <w:r>
              <w:rPr>
                <w:sz w:val="28"/>
              </w:rPr>
              <w:t>This position was filled with a contractor last year.  We have transitioned to a district staff position with enhanced success.  The position supports school-wide behavior support, creates individual plans and support for students, and facilitates restorative practices.</w:t>
            </w:r>
          </w:p>
        </w:tc>
      </w:tr>
      <w:tr w:rsidR="00887064" w:rsidTr="00887064">
        <w:tc>
          <w:tcPr>
            <w:tcW w:w="4675" w:type="dxa"/>
          </w:tcPr>
          <w:p w:rsidR="00887064" w:rsidRDefault="001E11E3" w:rsidP="00887064">
            <w:pPr>
              <w:rPr>
                <w:sz w:val="28"/>
              </w:rPr>
            </w:pPr>
            <w:r>
              <w:rPr>
                <w:sz w:val="28"/>
              </w:rPr>
              <w:t>Educational Assistance at Lower Grade Levels</w:t>
            </w:r>
          </w:p>
        </w:tc>
        <w:tc>
          <w:tcPr>
            <w:tcW w:w="4675" w:type="dxa"/>
          </w:tcPr>
          <w:p w:rsidR="00887064" w:rsidRDefault="001E11E3" w:rsidP="00887064">
            <w:pPr>
              <w:rPr>
                <w:sz w:val="28"/>
              </w:rPr>
            </w:pPr>
            <w:r>
              <w:rPr>
                <w:sz w:val="28"/>
              </w:rPr>
              <w:t>SIA funding has been utilized to support small class sizes, specifically at primary levels.</w:t>
            </w:r>
          </w:p>
        </w:tc>
      </w:tr>
      <w:tr w:rsidR="004D5AB5" w:rsidTr="00887064">
        <w:tc>
          <w:tcPr>
            <w:tcW w:w="4675" w:type="dxa"/>
          </w:tcPr>
          <w:p w:rsidR="004D5AB5" w:rsidRDefault="004D5AB5" w:rsidP="00887064">
            <w:pPr>
              <w:rPr>
                <w:sz w:val="28"/>
              </w:rPr>
            </w:pPr>
            <w:r>
              <w:rPr>
                <w:sz w:val="28"/>
              </w:rPr>
              <w:t>Extended Learning Time</w:t>
            </w:r>
          </w:p>
        </w:tc>
        <w:tc>
          <w:tcPr>
            <w:tcW w:w="4675" w:type="dxa"/>
          </w:tcPr>
          <w:p w:rsidR="004D5AB5" w:rsidRDefault="004D5AB5" w:rsidP="00887064">
            <w:pPr>
              <w:rPr>
                <w:sz w:val="28"/>
              </w:rPr>
            </w:pPr>
            <w:r>
              <w:rPr>
                <w:sz w:val="28"/>
              </w:rPr>
              <w:t>SIA supported the after school program at HLE as well as part of the summer school program.  (The state grant was a matching grant and the SIA resources were how the District met the match obligation)</w:t>
            </w:r>
          </w:p>
        </w:tc>
      </w:tr>
    </w:tbl>
    <w:p w:rsidR="00887064" w:rsidRPr="00887064" w:rsidRDefault="00887064" w:rsidP="00887064">
      <w:pPr>
        <w:spacing w:after="0"/>
        <w:rPr>
          <w:sz w:val="28"/>
        </w:rPr>
      </w:pPr>
      <w:bookmarkStart w:id="0" w:name="_GoBack"/>
      <w:bookmarkEnd w:id="0"/>
    </w:p>
    <w:sectPr w:rsidR="00887064" w:rsidRPr="00887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064"/>
    <w:rsid w:val="001E11E3"/>
    <w:rsid w:val="004D5AB5"/>
    <w:rsid w:val="00887064"/>
    <w:rsid w:val="008A4ADD"/>
    <w:rsid w:val="00CF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34546"/>
  <w15:chartTrackingRefBased/>
  <w15:docId w15:val="{302ABEB2-C44D-4020-8224-A819A70E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Fritz</dc:creator>
  <cp:keywords/>
  <dc:description/>
  <cp:lastModifiedBy>William Fritz</cp:lastModifiedBy>
  <cp:revision>3</cp:revision>
  <dcterms:created xsi:type="dcterms:W3CDTF">2022-10-07T20:23:00Z</dcterms:created>
  <dcterms:modified xsi:type="dcterms:W3CDTF">2022-10-19T19:13:00Z</dcterms:modified>
</cp:coreProperties>
</file>