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14502" w14:textId="77777777" w:rsidR="001568E1" w:rsidRPr="000A26BA" w:rsidRDefault="002E3371" w:rsidP="002E3371">
      <w:pPr>
        <w:jc w:val="center"/>
        <w:rPr>
          <w:b/>
          <w:sz w:val="36"/>
          <w:szCs w:val="36"/>
        </w:rPr>
      </w:pPr>
      <w:r w:rsidRPr="000A26BA">
        <w:rPr>
          <w:b/>
          <w:sz w:val="36"/>
          <w:szCs w:val="36"/>
        </w:rPr>
        <w:t>PSEO Student Enrollment Checklist</w:t>
      </w:r>
    </w:p>
    <w:p w14:paraId="59A292DE" w14:textId="6067DCC1" w:rsidR="002E3371" w:rsidRPr="00A45661" w:rsidRDefault="002E3371" w:rsidP="001271A9">
      <w:pPr>
        <w:spacing w:line="360" w:lineRule="auto"/>
        <w:jc w:val="center"/>
        <w:rPr>
          <w:b/>
          <w:sz w:val="32"/>
        </w:rPr>
      </w:pPr>
      <w:proofErr w:type="gramStart"/>
      <w:r w:rsidRPr="00A45661">
        <w:rPr>
          <w:b/>
          <w:sz w:val="32"/>
        </w:rPr>
        <w:t>for</w:t>
      </w:r>
      <w:proofErr w:type="gramEnd"/>
      <w:r w:rsidRPr="00A45661">
        <w:rPr>
          <w:b/>
          <w:sz w:val="32"/>
        </w:rPr>
        <w:t xml:space="preserve"> </w:t>
      </w:r>
      <w:r w:rsidR="001271A9" w:rsidRPr="00A45661">
        <w:rPr>
          <w:b/>
          <w:sz w:val="32"/>
        </w:rPr>
        <w:t>New</w:t>
      </w:r>
      <w:r w:rsidRPr="00A45661">
        <w:rPr>
          <w:b/>
          <w:sz w:val="32"/>
        </w:rPr>
        <w:t xml:space="preserve"> </w:t>
      </w:r>
      <w:r w:rsidR="001271A9" w:rsidRPr="00A45661">
        <w:rPr>
          <w:b/>
          <w:sz w:val="32"/>
        </w:rPr>
        <w:t xml:space="preserve">PSEO </w:t>
      </w:r>
      <w:r w:rsidRPr="00A45661">
        <w:rPr>
          <w:b/>
          <w:sz w:val="32"/>
        </w:rPr>
        <w:t>students</w:t>
      </w:r>
    </w:p>
    <w:p w14:paraId="53369E3D" w14:textId="201DD37D" w:rsidR="001568E1" w:rsidRPr="00A45661" w:rsidRDefault="00A45661" w:rsidP="001568E1">
      <w:pPr>
        <w:shd w:val="clear" w:color="auto" w:fill="FFFFFF"/>
        <w:rPr>
          <w:rFonts w:ascii="Arial Rounded MT Bold" w:eastAsia="Times New Roman" w:hAnsi="Arial Rounded MT Bold" w:cs="Arial"/>
          <w:color w:val="222222"/>
          <w:sz w:val="24"/>
          <w:szCs w:val="24"/>
        </w:rPr>
      </w:pPr>
      <w:r w:rsidRPr="00A45661">
        <w:rPr>
          <w:rFonts w:ascii="Arial Rounded MT Bold" w:hAnsi="Arial Rounded MT Bold"/>
          <w:b/>
          <w:sz w:val="24"/>
          <w:szCs w:val="24"/>
        </w:rPr>
        <w:t xml:space="preserve">Your </w:t>
      </w:r>
      <w:r w:rsidR="001568E1" w:rsidRPr="00A45661">
        <w:rPr>
          <w:rFonts w:ascii="Arial Rounded MT Bold" w:hAnsi="Arial Rounded MT Bold"/>
          <w:b/>
          <w:sz w:val="24"/>
          <w:szCs w:val="24"/>
        </w:rPr>
        <w:t xml:space="preserve">PSEO </w:t>
      </w:r>
      <w:r w:rsidRPr="00A45661">
        <w:rPr>
          <w:rFonts w:ascii="Arial Rounded MT Bold" w:hAnsi="Arial Rounded MT Bold"/>
          <w:b/>
          <w:sz w:val="24"/>
          <w:szCs w:val="24"/>
        </w:rPr>
        <w:t>Advisor a</w:t>
      </w:r>
      <w:r w:rsidR="001271A9" w:rsidRPr="00A45661">
        <w:rPr>
          <w:rFonts w:ascii="Arial Rounded MT Bold" w:eastAsia="Times New Roman" w:hAnsi="Arial Rounded MT Bold" w:cs="Arial"/>
          <w:b/>
          <w:color w:val="201F1E"/>
          <w:sz w:val="24"/>
          <w:szCs w:val="24"/>
          <w:bdr w:val="none" w:sz="0" w:space="0" w:color="auto" w:frame="1"/>
        </w:rPr>
        <w:t xml:space="preserve">s of 3/1/2023 </w:t>
      </w:r>
      <w:r>
        <w:rPr>
          <w:rFonts w:ascii="Arial Rounded MT Bold" w:eastAsia="Times New Roman" w:hAnsi="Arial Rounded MT Bold" w:cs="Arial"/>
          <w:b/>
          <w:color w:val="201F1E"/>
          <w:sz w:val="24"/>
          <w:szCs w:val="24"/>
          <w:bdr w:val="none" w:sz="0" w:space="0" w:color="auto" w:frame="1"/>
        </w:rPr>
        <w:t xml:space="preserve">is </w:t>
      </w:r>
      <w:r w:rsidR="001271A9" w:rsidRPr="00A45661">
        <w:rPr>
          <w:rFonts w:ascii="Arial Rounded MT Bold" w:eastAsia="Times New Roman" w:hAnsi="Arial Rounded MT Bold" w:cs="Arial"/>
          <w:b/>
          <w:color w:val="201F1E"/>
          <w:sz w:val="24"/>
          <w:szCs w:val="24"/>
          <w:bdr w:val="none" w:sz="0" w:space="0" w:color="auto" w:frame="1"/>
        </w:rPr>
        <w:t>Maya Bledsoe</w:t>
      </w:r>
      <w:r>
        <w:rPr>
          <w:rFonts w:ascii="Arial Rounded MT Bold" w:eastAsia="Times New Roman" w:hAnsi="Arial Rounded MT Bold" w:cs="Arial"/>
          <w:b/>
          <w:color w:val="201F1E"/>
          <w:sz w:val="24"/>
          <w:szCs w:val="24"/>
          <w:bdr w:val="none" w:sz="0" w:space="0" w:color="auto" w:frame="1"/>
        </w:rPr>
        <w:t>.</w:t>
      </w:r>
    </w:p>
    <w:p w14:paraId="428DAB6B" w14:textId="77777777" w:rsidR="001568E1" w:rsidRPr="00A45661" w:rsidRDefault="001568E1" w:rsidP="001568E1">
      <w:pPr>
        <w:shd w:val="clear" w:color="auto" w:fill="FFFFFF"/>
        <w:spacing w:after="0" w:line="240" w:lineRule="auto"/>
        <w:rPr>
          <w:rFonts w:ascii="Arial Rounded MT Bold" w:eastAsia="Times New Roman" w:hAnsi="Arial Rounded MT Bold" w:cs="Arial"/>
          <w:color w:val="222222"/>
        </w:rPr>
      </w:pPr>
      <w:r w:rsidRPr="00A45661">
        <w:rPr>
          <w:rFonts w:ascii="Arial Rounded MT Bold" w:eastAsia="Times New Roman" w:hAnsi="Arial Rounded MT Bold" w:cs="Arial"/>
          <w:color w:val="201F1E"/>
        </w:rPr>
        <w:t>Minnesota West Community &amp; Technical College</w:t>
      </w:r>
    </w:p>
    <w:p w14:paraId="4FF608C1" w14:textId="043ED56C" w:rsidR="001568E1" w:rsidRPr="00A45661" w:rsidRDefault="00CA2060" w:rsidP="001568E1">
      <w:pPr>
        <w:shd w:val="clear" w:color="auto" w:fill="FFFFFF"/>
        <w:spacing w:after="0" w:line="240" w:lineRule="auto"/>
        <w:rPr>
          <w:rFonts w:ascii="Arial Rounded MT Bold" w:eastAsia="Times New Roman" w:hAnsi="Arial Rounded MT Bold" w:cs="Arial"/>
          <w:color w:val="222222"/>
        </w:rPr>
      </w:pPr>
      <w:hyperlink r:id="rId7" w:history="1">
        <w:r w:rsidR="001271A9" w:rsidRPr="00A45661">
          <w:rPr>
            <w:rStyle w:val="Hyperlink"/>
            <w:rFonts w:ascii="Arial Rounded MT Bold" w:eastAsia="Times New Roman" w:hAnsi="Arial Rounded MT Bold" w:cs="Arial"/>
            <w:bdr w:val="none" w:sz="0" w:space="0" w:color="auto" w:frame="1"/>
          </w:rPr>
          <w:t>maya.bledsoe@mnwest.edu</w:t>
        </w:r>
      </w:hyperlink>
    </w:p>
    <w:p w14:paraId="01385383" w14:textId="60856F2C" w:rsidR="001568E1" w:rsidRPr="00A45661" w:rsidRDefault="00CA2060" w:rsidP="001568E1">
      <w:pPr>
        <w:shd w:val="clear" w:color="auto" w:fill="FFFFFF"/>
        <w:spacing w:after="0" w:line="240" w:lineRule="auto"/>
        <w:rPr>
          <w:rFonts w:ascii="Arial Rounded MT Bold" w:eastAsia="Times New Roman" w:hAnsi="Arial Rounded MT Bold" w:cs="Arial"/>
          <w:color w:val="222222"/>
        </w:rPr>
      </w:pPr>
      <w:r>
        <w:rPr>
          <w:rFonts w:ascii="Arial Rounded MT Bold" w:eastAsia="Times New Roman" w:hAnsi="Arial Rounded MT Bold" w:cs="Arial"/>
          <w:color w:val="201F1E"/>
        </w:rPr>
        <w:t>507-825</w:t>
      </w:r>
      <w:bookmarkStart w:id="0" w:name="_GoBack"/>
      <w:bookmarkEnd w:id="0"/>
      <w:r w:rsidR="001271A9" w:rsidRPr="00A45661">
        <w:rPr>
          <w:rFonts w:ascii="Arial Rounded MT Bold" w:eastAsia="Times New Roman" w:hAnsi="Arial Rounded MT Bold" w:cs="Arial"/>
          <w:color w:val="201F1E"/>
        </w:rPr>
        <w:t>-6816</w:t>
      </w:r>
    </w:p>
    <w:p w14:paraId="38097F94" w14:textId="77777777" w:rsidR="001568E1" w:rsidRPr="00483BDE" w:rsidRDefault="001568E1" w:rsidP="001568E1">
      <w:pPr>
        <w:shd w:val="clear" w:color="auto" w:fill="FFFFFF"/>
        <w:spacing w:after="0" w:line="240" w:lineRule="auto"/>
        <w:rPr>
          <w:rFonts w:ascii="Arial Rounded MT Bold" w:eastAsia="Times New Roman" w:hAnsi="Arial Rounded MT Bold" w:cs="Arial"/>
          <w:color w:val="222222"/>
          <w:sz w:val="24"/>
          <w:szCs w:val="24"/>
        </w:rPr>
      </w:pPr>
    </w:p>
    <w:p w14:paraId="2B15EECE" w14:textId="68E86F7A" w:rsidR="001D1699" w:rsidRPr="00483BDE" w:rsidRDefault="001D1699" w:rsidP="001568E1">
      <w:pPr>
        <w:shd w:val="clear" w:color="auto" w:fill="FFFFFF"/>
        <w:spacing w:after="0" w:line="240" w:lineRule="auto"/>
        <w:rPr>
          <w:rFonts w:ascii="Arial Rounded MT Bold" w:eastAsia="Times New Roman" w:hAnsi="Arial Rounded MT Bold" w:cs="Arial"/>
          <w:color w:val="222222"/>
          <w:sz w:val="24"/>
          <w:szCs w:val="24"/>
        </w:rPr>
      </w:pPr>
      <w:r w:rsidRPr="00483BDE">
        <w:rPr>
          <w:b/>
          <w:sz w:val="24"/>
          <w:szCs w:val="24"/>
          <w:u w:val="single"/>
        </w:rPr>
        <w:t>Admission/Enrollment Checklist</w:t>
      </w:r>
      <w:r w:rsidRPr="00483BDE">
        <w:rPr>
          <w:sz w:val="24"/>
          <w:szCs w:val="24"/>
        </w:rPr>
        <w:t>:</w:t>
      </w:r>
    </w:p>
    <w:p w14:paraId="04ED340A" w14:textId="718F4100" w:rsidR="00971DAE" w:rsidRPr="00483BDE" w:rsidRDefault="00971DAE" w:rsidP="00971DAE">
      <w:pPr>
        <w:spacing w:line="276" w:lineRule="auto"/>
        <w:ind w:left="720" w:hanging="720"/>
        <w:rPr>
          <w:sz w:val="24"/>
          <w:szCs w:val="24"/>
        </w:rPr>
      </w:pPr>
      <w:r w:rsidRPr="00483BDE">
        <w:rPr>
          <w:sz w:val="24"/>
          <w:szCs w:val="24"/>
        </w:rPr>
        <w:t>_____</w:t>
      </w:r>
      <w:r w:rsidRPr="00483BDE">
        <w:rPr>
          <w:sz w:val="24"/>
          <w:szCs w:val="24"/>
        </w:rPr>
        <w:tab/>
        <w:t>Complete a pink</w:t>
      </w:r>
      <w:r w:rsidR="00483BDE" w:rsidRPr="00483BDE">
        <w:rPr>
          <w:sz w:val="24"/>
          <w:szCs w:val="24"/>
        </w:rPr>
        <w:t>, two sided,</w:t>
      </w:r>
      <w:r w:rsidRPr="00483BDE">
        <w:rPr>
          <w:sz w:val="24"/>
          <w:szCs w:val="24"/>
        </w:rPr>
        <w:t xml:space="preserve"> JCC H</w:t>
      </w:r>
      <w:r w:rsidR="00483BDE" w:rsidRPr="00483BDE">
        <w:rPr>
          <w:sz w:val="24"/>
          <w:szCs w:val="24"/>
        </w:rPr>
        <w:t>igh School PSEO Information sheet</w:t>
      </w:r>
      <w:r w:rsidRPr="00483BDE">
        <w:rPr>
          <w:sz w:val="24"/>
          <w:szCs w:val="24"/>
        </w:rPr>
        <w:t xml:space="preserve"> </w:t>
      </w:r>
      <w:r w:rsidR="006F694A" w:rsidRPr="00483BDE">
        <w:rPr>
          <w:sz w:val="24"/>
          <w:szCs w:val="24"/>
        </w:rPr>
        <w:t xml:space="preserve">each year </w:t>
      </w:r>
      <w:r w:rsidRPr="00483BDE">
        <w:rPr>
          <w:sz w:val="24"/>
          <w:szCs w:val="24"/>
        </w:rPr>
        <w:t>&amp; return it with signatures to your high school counselor no later than May 30</w:t>
      </w:r>
      <w:r w:rsidRPr="00483BDE">
        <w:rPr>
          <w:sz w:val="24"/>
          <w:szCs w:val="24"/>
          <w:vertAlign w:val="superscript"/>
        </w:rPr>
        <w:t>th</w:t>
      </w:r>
      <w:r w:rsidRPr="00483BDE">
        <w:rPr>
          <w:sz w:val="24"/>
          <w:szCs w:val="24"/>
        </w:rPr>
        <w:t xml:space="preserve"> of the current school year </w:t>
      </w:r>
      <w:r w:rsidR="00483BDE" w:rsidRPr="00483BDE">
        <w:rPr>
          <w:sz w:val="24"/>
          <w:szCs w:val="24"/>
        </w:rPr>
        <w:t xml:space="preserve">to participate in PSEO </w:t>
      </w:r>
      <w:r w:rsidRPr="00483BDE">
        <w:rPr>
          <w:sz w:val="24"/>
          <w:szCs w:val="24"/>
        </w:rPr>
        <w:t>for fall and</w:t>
      </w:r>
      <w:r w:rsidR="001271A9" w:rsidRPr="00483BDE">
        <w:rPr>
          <w:sz w:val="24"/>
          <w:szCs w:val="24"/>
        </w:rPr>
        <w:t>/or</w:t>
      </w:r>
      <w:r w:rsidR="00483BDE" w:rsidRPr="00483BDE">
        <w:rPr>
          <w:sz w:val="24"/>
          <w:szCs w:val="24"/>
        </w:rPr>
        <w:t xml:space="preserve"> spring PSEO </w:t>
      </w:r>
      <w:r w:rsidRPr="00483BDE">
        <w:rPr>
          <w:sz w:val="24"/>
          <w:szCs w:val="24"/>
        </w:rPr>
        <w:t>in the next school year.</w:t>
      </w:r>
      <w:r w:rsidR="006F694A" w:rsidRPr="00483BDE">
        <w:rPr>
          <w:sz w:val="24"/>
          <w:szCs w:val="24"/>
        </w:rPr>
        <w:t xml:space="preserve"> </w:t>
      </w:r>
      <w:r w:rsidR="000A26BA" w:rsidRPr="00483BDE">
        <w:rPr>
          <w:sz w:val="24"/>
          <w:szCs w:val="24"/>
        </w:rPr>
        <w:t xml:space="preserve">No exceptions. </w:t>
      </w:r>
    </w:p>
    <w:p w14:paraId="2A2F03E6" w14:textId="20BCD21E" w:rsidR="005E4377" w:rsidRPr="00483BDE" w:rsidRDefault="001D1699" w:rsidP="009F3F95">
      <w:pPr>
        <w:spacing w:line="276" w:lineRule="auto"/>
        <w:ind w:left="720" w:hanging="720"/>
        <w:rPr>
          <w:sz w:val="24"/>
          <w:szCs w:val="24"/>
        </w:rPr>
      </w:pPr>
      <w:r w:rsidRPr="00483BDE">
        <w:rPr>
          <w:sz w:val="24"/>
          <w:szCs w:val="24"/>
        </w:rPr>
        <w:t>_____</w:t>
      </w:r>
      <w:r w:rsidRPr="00483BDE">
        <w:rPr>
          <w:sz w:val="24"/>
          <w:szCs w:val="24"/>
        </w:rPr>
        <w:tab/>
      </w:r>
      <w:proofErr w:type="gramStart"/>
      <w:r w:rsidR="00310678" w:rsidRPr="00483BDE">
        <w:rPr>
          <w:sz w:val="24"/>
          <w:szCs w:val="24"/>
        </w:rPr>
        <w:t>Complete</w:t>
      </w:r>
      <w:proofErr w:type="gramEnd"/>
      <w:r w:rsidR="00310678" w:rsidRPr="00483BDE">
        <w:rPr>
          <w:sz w:val="24"/>
          <w:szCs w:val="24"/>
        </w:rPr>
        <w:t xml:space="preserve"> a </w:t>
      </w:r>
      <w:r w:rsidR="00310678" w:rsidRPr="00483BDE">
        <w:rPr>
          <w:b/>
          <w:sz w:val="24"/>
          <w:szCs w:val="24"/>
        </w:rPr>
        <w:t>PSEO Student Registration Form</w:t>
      </w:r>
      <w:r w:rsidR="00971DAE" w:rsidRPr="00483BDE">
        <w:rPr>
          <w:sz w:val="24"/>
          <w:szCs w:val="24"/>
        </w:rPr>
        <w:t xml:space="preserve"> </w:t>
      </w:r>
      <w:r w:rsidR="004F6B8D" w:rsidRPr="00483BDE">
        <w:rPr>
          <w:sz w:val="24"/>
          <w:szCs w:val="24"/>
        </w:rPr>
        <w:t xml:space="preserve">for either fall or spring </w:t>
      </w:r>
      <w:r w:rsidR="006F694A" w:rsidRPr="00483BDE">
        <w:rPr>
          <w:sz w:val="24"/>
          <w:szCs w:val="24"/>
        </w:rPr>
        <w:t xml:space="preserve">semester </w:t>
      </w:r>
      <w:r w:rsidR="00A45661">
        <w:rPr>
          <w:sz w:val="24"/>
          <w:szCs w:val="24"/>
        </w:rPr>
        <w:t>and</w:t>
      </w:r>
      <w:r w:rsidR="00971DAE" w:rsidRPr="00483BDE">
        <w:rPr>
          <w:sz w:val="24"/>
          <w:szCs w:val="24"/>
        </w:rPr>
        <w:t xml:space="preserve"> return it to your high school counselor.</w:t>
      </w:r>
      <w:r w:rsidR="004F6B8D" w:rsidRPr="00483BDE">
        <w:rPr>
          <w:sz w:val="24"/>
          <w:szCs w:val="24"/>
        </w:rPr>
        <w:t xml:space="preserve"> This is the fo</w:t>
      </w:r>
      <w:r w:rsidR="00483BDE" w:rsidRPr="00483BDE">
        <w:rPr>
          <w:sz w:val="24"/>
          <w:szCs w:val="24"/>
        </w:rPr>
        <w:t>rm indicating JCC pays for PSEO.</w:t>
      </w:r>
    </w:p>
    <w:p w14:paraId="2A71F2D0" w14:textId="07C94827" w:rsidR="00971DAE" w:rsidRPr="00483BDE" w:rsidRDefault="00971DAE" w:rsidP="00971DAE">
      <w:pPr>
        <w:spacing w:line="240" w:lineRule="auto"/>
        <w:ind w:left="720" w:hanging="720"/>
        <w:rPr>
          <w:sz w:val="24"/>
          <w:szCs w:val="24"/>
        </w:rPr>
      </w:pPr>
      <w:r w:rsidRPr="00483BDE">
        <w:rPr>
          <w:sz w:val="24"/>
          <w:szCs w:val="24"/>
        </w:rPr>
        <w:t>_____</w:t>
      </w:r>
      <w:r w:rsidRPr="00483BDE">
        <w:rPr>
          <w:sz w:val="24"/>
          <w:szCs w:val="24"/>
        </w:rPr>
        <w:tab/>
      </w:r>
      <w:proofErr w:type="gramStart"/>
      <w:r w:rsidRPr="00483BDE">
        <w:rPr>
          <w:sz w:val="24"/>
          <w:szCs w:val="24"/>
        </w:rPr>
        <w:t>Your</w:t>
      </w:r>
      <w:proofErr w:type="gramEnd"/>
      <w:r w:rsidRPr="00483BDE">
        <w:rPr>
          <w:sz w:val="24"/>
          <w:szCs w:val="24"/>
        </w:rPr>
        <w:t xml:space="preserve"> </w:t>
      </w:r>
      <w:r w:rsidR="00A45661">
        <w:rPr>
          <w:sz w:val="24"/>
          <w:szCs w:val="24"/>
        </w:rPr>
        <w:t>high s</w:t>
      </w:r>
      <w:r w:rsidRPr="00A45661">
        <w:rPr>
          <w:sz w:val="24"/>
          <w:szCs w:val="24"/>
        </w:rPr>
        <w:t>chool transcript</w:t>
      </w:r>
      <w:r w:rsidR="006F694A" w:rsidRPr="00483BDE">
        <w:rPr>
          <w:sz w:val="24"/>
          <w:szCs w:val="24"/>
        </w:rPr>
        <w:t xml:space="preserve"> </w:t>
      </w:r>
      <w:r w:rsidRPr="00483BDE">
        <w:rPr>
          <w:sz w:val="24"/>
          <w:szCs w:val="24"/>
        </w:rPr>
        <w:t>wil</w:t>
      </w:r>
      <w:r w:rsidR="004F6B8D" w:rsidRPr="00483BDE">
        <w:rPr>
          <w:sz w:val="24"/>
          <w:szCs w:val="24"/>
        </w:rPr>
        <w:t xml:space="preserve">l be sent to your PSEO </w:t>
      </w:r>
      <w:r w:rsidR="00A45661">
        <w:rPr>
          <w:sz w:val="24"/>
          <w:szCs w:val="24"/>
        </w:rPr>
        <w:t xml:space="preserve">Advisor within three days from when </w:t>
      </w:r>
      <w:r w:rsidRPr="00483BDE">
        <w:rPr>
          <w:sz w:val="24"/>
          <w:szCs w:val="24"/>
        </w:rPr>
        <w:t xml:space="preserve">you turn in your </w:t>
      </w:r>
      <w:r w:rsidR="006F694A" w:rsidRPr="00483BDE">
        <w:rPr>
          <w:sz w:val="24"/>
          <w:szCs w:val="24"/>
        </w:rPr>
        <w:t>PSEO Student Registration Form.</w:t>
      </w:r>
      <w:r w:rsidR="00A45661">
        <w:rPr>
          <w:sz w:val="24"/>
          <w:szCs w:val="24"/>
        </w:rPr>
        <w:t xml:space="preserve"> Turning in the form is your permission to release your official transcript. </w:t>
      </w:r>
      <w:r w:rsidR="00483BDE" w:rsidRPr="00483BDE">
        <w:rPr>
          <w:sz w:val="24"/>
          <w:szCs w:val="24"/>
        </w:rPr>
        <w:t xml:space="preserve"> </w:t>
      </w:r>
    </w:p>
    <w:p w14:paraId="65B5F70B" w14:textId="5E5991F5" w:rsidR="001271A9" w:rsidRPr="00483BDE" w:rsidRDefault="001271A9" w:rsidP="00971DAE">
      <w:pPr>
        <w:spacing w:before="120" w:line="240" w:lineRule="auto"/>
        <w:rPr>
          <w:sz w:val="24"/>
          <w:szCs w:val="24"/>
        </w:rPr>
      </w:pPr>
      <w:r w:rsidRPr="00483BDE">
        <w:rPr>
          <w:sz w:val="24"/>
          <w:szCs w:val="24"/>
        </w:rPr>
        <w:t xml:space="preserve">_____ </w:t>
      </w:r>
      <w:r w:rsidR="004F6B8D" w:rsidRPr="00483BDE">
        <w:rPr>
          <w:sz w:val="28"/>
          <w:szCs w:val="28"/>
        </w:rPr>
        <w:t xml:space="preserve">YOU MUST </w:t>
      </w:r>
      <w:r w:rsidR="00971DAE" w:rsidRPr="00483BDE">
        <w:rPr>
          <w:b/>
          <w:sz w:val="28"/>
          <w:szCs w:val="28"/>
        </w:rPr>
        <w:t>Apply to Minnesota West</w:t>
      </w:r>
      <w:r w:rsidR="004F6B8D" w:rsidRPr="00483BDE">
        <w:rPr>
          <w:sz w:val="24"/>
          <w:szCs w:val="24"/>
        </w:rPr>
        <w:t xml:space="preserve"> or nothing will happen</w:t>
      </w:r>
      <w:r w:rsidR="00971DAE" w:rsidRPr="00483BDE">
        <w:rPr>
          <w:sz w:val="24"/>
          <w:szCs w:val="24"/>
        </w:rPr>
        <w:t xml:space="preserve">: </w:t>
      </w:r>
    </w:p>
    <w:p w14:paraId="16C39B8D" w14:textId="1720F078" w:rsidR="00971DAE" w:rsidRPr="00483BDE" w:rsidRDefault="00CA2060" w:rsidP="001271A9">
      <w:pPr>
        <w:spacing w:before="120" w:line="240" w:lineRule="auto"/>
        <w:ind w:firstLine="720"/>
        <w:rPr>
          <w:sz w:val="24"/>
          <w:szCs w:val="24"/>
        </w:rPr>
      </w:pPr>
      <w:hyperlink r:id="rId8" w:history="1">
        <w:r w:rsidR="00971DAE" w:rsidRPr="00483BDE">
          <w:rPr>
            <w:rStyle w:val="Hyperlink"/>
            <w:sz w:val="24"/>
            <w:szCs w:val="24"/>
          </w:rPr>
          <w:t>https://www.mnwest.edu/get-started/apply</w:t>
        </w:r>
      </w:hyperlink>
    </w:p>
    <w:p w14:paraId="69332904" w14:textId="69C861C0" w:rsidR="00971DAE" w:rsidRPr="00483BDE" w:rsidRDefault="00971DAE" w:rsidP="001271A9">
      <w:pPr>
        <w:spacing w:line="240" w:lineRule="auto"/>
        <w:ind w:firstLine="720"/>
        <w:rPr>
          <w:i/>
          <w:sz w:val="24"/>
          <w:szCs w:val="24"/>
        </w:rPr>
      </w:pPr>
      <w:r w:rsidRPr="00483BDE">
        <w:rPr>
          <w:i/>
          <w:sz w:val="24"/>
          <w:szCs w:val="24"/>
        </w:rPr>
        <w:t xml:space="preserve"> “Prospective Students” -&gt; “Apply Now” -&gt; “Apply Now – Complete </w:t>
      </w:r>
      <w:proofErr w:type="spellStart"/>
      <w:r w:rsidRPr="00483BDE">
        <w:rPr>
          <w:i/>
          <w:sz w:val="24"/>
          <w:szCs w:val="24"/>
        </w:rPr>
        <w:t>eApplication</w:t>
      </w:r>
      <w:proofErr w:type="spellEnd"/>
      <w:r w:rsidRPr="00483BDE">
        <w:rPr>
          <w:i/>
          <w:sz w:val="24"/>
          <w:szCs w:val="24"/>
        </w:rPr>
        <w:t>”)</w:t>
      </w:r>
    </w:p>
    <w:p w14:paraId="68B56731" w14:textId="655A98B0" w:rsidR="005E4377" w:rsidRPr="00483BDE" w:rsidRDefault="00971DAE" w:rsidP="000A26BA">
      <w:pPr>
        <w:spacing w:after="360" w:line="240" w:lineRule="auto"/>
        <w:ind w:left="720"/>
        <w:rPr>
          <w:sz w:val="20"/>
          <w:szCs w:val="20"/>
        </w:rPr>
      </w:pPr>
      <w:r w:rsidRPr="00483BDE">
        <w:rPr>
          <w:sz w:val="20"/>
          <w:szCs w:val="20"/>
          <w:u w:val="single"/>
        </w:rPr>
        <w:t>NOTE</w:t>
      </w:r>
      <w:r w:rsidRPr="00483BDE">
        <w:rPr>
          <w:sz w:val="20"/>
          <w:szCs w:val="20"/>
        </w:rPr>
        <w:t xml:space="preserve">: When you apply online, you will be asked to create a </w:t>
      </w:r>
      <w:proofErr w:type="spellStart"/>
      <w:r w:rsidRPr="00483BDE">
        <w:rPr>
          <w:sz w:val="20"/>
          <w:szCs w:val="20"/>
        </w:rPr>
        <w:t>StarID</w:t>
      </w:r>
      <w:proofErr w:type="spellEnd"/>
      <w:r w:rsidRPr="00483BDE">
        <w:rPr>
          <w:sz w:val="20"/>
          <w:szCs w:val="20"/>
        </w:rPr>
        <w:t xml:space="preserve"> and Pass</w:t>
      </w:r>
      <w:r w:rsidR="000A26BA" w:rsidRPr="00483BDE">
        <w:rPr>
          <w:sz w:val="20"/>
          <w:szCs w:val="20"/>
        </w:rPr>
        <w:t xml:space="preserve">word. You will need these! </w:t>
      </w:r>
      <w:r w:rsidR="005E4377" w:rsidRPr="00483BDE">
        <w:rPr>
          <w:sz w:val="20"/>
          <w:szCs w:val="20"/>
        </w:rPr>
        <w:t xml:space="preserve">Once all of the steps </w:t>
      </w:r>
      <w:r w:rsidR="007725E5" w:rsidRPr="00483BDE">
        <w:rPr>
          <w:sz w:val="20"/>
          <w:szCs w:val="20"/>
        </w:rPr>
        <w:t xml:space="preserve">above </w:t>
      </w:r>
      <w:r w:rsidR="005E4377" w:rsidRPr="00483BDE">
        <w:rPr>
          <w:sz w:val="20"/>
          <w:szCs w:val="20"/>
        </w:rPr>
        <w:t xml:space="preserve">are completed, </w:t>
      </w:r>
      <w:r w:rsidR="005E4377" w:rsidRPr="00483BDE">
        <w:rPr>
          <w:b/>
          <w:sz w:val="20"/>
          <w:szCs w:val="20"/>
        </w:rPr>
        <w:t xml:space="preserve">you will be contacted by your </w:t>
      </w:r>
      <w:r w:rsidR="006F694A" w:rsidRPr="00483BDE">
        <w:rPr>
          <w:b/>
          <w:sz w:val="20"/>
          <w:szCs w:val="20"/>
        </w:rPr>
        <w:t xml:space="preserve">PSEO </w:t>
      </w:r>
      <w:r w:rsidR="000A26BA" w:rsidRPr="00483BDE">
        <w:rPr>
          <w:b/>
          <w:sz w:val="20"/>
          <w:szCs w:val="20"/>
        </w:rPr>
        <w:t xml:space="preserve">Advisor on the rest of the process. </w:t>
      </w:r>
      <w:r w:rsidR="000A26BA" w:rsidRPr="00483BDE">
        <w:rPr>
          <w:sz w:val="20"/>
          <w:szCs w:val="20"/>
        </w:rPr>
        <w:t>If you do not hear anything within 2 weeks or at least a month before classes begin, contact your PSEO Advisor.</w:t>
      </w:r>
    </w:p>
    <w:p w14:paraId="724A76EC" w14:textId="40DE5BD5" w:rsidR="003413C1" w:rsidRPr="00483BDE" w:rsidRDefault="003413C1" w:rsidP="004F6B8D">
      <w:pPr>
        <w:rPr>
          <w:b/>
          <w:sz w:val="24"/>
          <w:szCs w:val="24"/>
        </w:rPr>
      </w:pPr>
      <w:r w:rsidRPr="00483BDE">
        <w:rPr>
          <w:b/>
          <w:sz w:val="24"/>
          <w:szCs w:val="24"/>
          <w:u w:val="single"/>
        </w:rPr>
        <w:t xml:space="preserve">Once you </w:t>
      </w:r>
      <w:r w:rsidR="000A26BA" w:rsidRPr="00483BDE">
        <w:rPr>
          <w:b/>
          <w:sz w:val="24"/>
          <w:szCs w:val="24"/>
          <w:u w:val="single"/>
        </w:rPr>
        <w:t xml:space="preserve">receive notice from the college that you </w:t>
      </w:r>
      <w:r w:rsidRPr="00483BDE">
        <w:rPr>
          <w:b/>
          <w:sz w:val="24"/>
          <w:szCs w:val="24"/>
          <w:u w:val="single"/>
        </w:rPr>
        <w:t>are a</w:t>
      </w:r>
      <w:r w:rsidR="000A26BA" w:rsidRPr="00483BDE">
        <w:rPr>
          <w:b/>
          <w:sz w:val="24"/>
          <w:szCs w:val="24"/>
          <w:u w:val="single"/>
        </w:rPr>
        <w:t>ccepted</w:t>
      </w:r>
      <w:r w:rsidRPr="00483BDE">
        <w:rPr>
          <w:b/>
          <w:sz w:val="24"/>
          <w:szCs w:val="24"/>
          <w:u w:val="single"/>
        </w:rPr>
        <w:t>:</w:t>
      </w:r>
    </w:p>
    <w:p w14:paraId="678AA26D" w14:textId="38319EDF" w:rsidR="000A26BA" w:rsidRPr="00483BDE" w:rsidRDefault="00B44A61" w:rsidP="000A26BA">
      <w:pPr>
        <w:spacing w:after="0" w:line="240" w:lineRule="auto"/>
        <w:rPr>
          <w:sz w:val="24"/>
          <w:szCs w:val="24"/>
        </w:rPr>
      </w:pPr>
      <w:r w:rsidRPr="00483BDE">
        <w:rPr>
          <w:sz w:val="24"/>
          <w:szCs w:val="24"/>
        </w:rPr>
        <w:t>_____</w:t>
      </w:r>
      <w:r w:rsidRPr="00483BDE">
        <w:rPr>
          <w:sz w:val="24"/>
          <w:szCs w:val="24"/>
        </w:rPr>
        <w:tab/>
        <w:t xml:space="preserve">Sign up </w:t>
      </w:r>
      <w:r w:rsidR="00483BDE" w:rsidRPr="00483BDE">
        <w:rPr>
          <w:sz w:val="24"/>
          <w:szCs w:val="24"/>
        </w:rPr>
        <w:t xml:space="preserve">for a </w:t>
      </w:r>
      <w:r w:rsidRPr="00483BDE">
        <w:rPr>
          <w:b/>
          <w:sz w:val="24"/>
          <w:szCs w:val="24"/>
        </w:rPr>
        <w:t>PSEO Orientation Session</w:t>
      </w:r>
      <w:r w:rsidR="006F694A" w:rsidRPr="00483BDE">
        <w:rPr>
          <w:sz w:val="24"/>
          <w:szCs w:val="24"/>
        </w:rPr>
        <w:t xml:space="preserve"> so you</w:t>
      </w:r>
      <w:r w:rsidR="000A26BA" w:rsidRPr="00483BDE">
        <w:rPr>
          <w:sz w:val="24"/>
          <w:szCs w:val="24"/>
        </w:rPr>
        <w:t xml:space="preserve"> know what it takes to be </w:t>
      </w:r>
      <w:r w:rsidR="006F694A" w:rsidRPr="00483BDE">
        <w:rPr>
          <w:sz w:val="24"/>
          <w:szCs w:val="24"/>
        </w:rPr>
        <w:t>successful at</w:t>
      </w:r>
    </w:p>
    <w:p w14:paraId="48E46C1F" w14:textId="0DF92A5D" w:rsidR="00B44A61" w:rsidRPr="00483BDE" w:rsidRDefault="006F694A" w:rsidP="000A26BA">
      <w:pPr>
        <w:spacing w:after="0" w:line="240" w:lineRule="auto"/>
        <w:ind w:firstLine="720"/>
        <w:rPr>
          <w:sz w:val="24"/>
          <w:szCs w:val="24"/>
        </w:rPr>
      </w:pPr>
      <w:r w:rsidRPr="00483BDE">
        <w:rPr>
          <w:sz w:val="24"/>
          <w:szCs w:val="24"/>
        </w:rPr>
        <w:t xml:space="preserve"> </w:t>
      </w:r>
      <w:proofErr w:type="gramStart"/>
      <w:r w:rsidRPr="00483BDE">
        <w:rPr>
          <w:sz w:val="24"/>
          <w:szCs w:val="24"/>
        </w:rPr>
        <w:t>the</w:t>
      </w:r>
      <w:proofErr w:type="gramEnd"/>
      <w:r w:rsidRPr="00483BDE">
        <w:rPr>
          <w:sz w:val="24"/>
          <w:szCs w:val="24"/>
        </w:rPr>
        <w:t xml:space="preserve"> college level as a high school student.</w:t>
      </w:r>
    </w:p>
    <w:p w14:paraId="2DC12A54" w14:textId="3EC38830" w:rsidR="003413C1" w:rsidRPr="00483BDE" w:rsidRDefault="003413C1" w:rsidP="00B44A61">
      <w:pPr>
        <w:spacing w:before="240" w:line="240" w:lineRule="auto"/>
        <w:rPr>
          <w:b/>
          <w:sz w:val="24"/>
          <w:szCs w:val="24"/>
        </w:rPr>
      </w:pPr>
      <w:r w:rsidRPr="00483BDE">
        <w:rPr>
          <w:sz w:val="24"/>
          <w:szCs w:val="24"/>
        </w:rPr>
        <w:t>_____</w:t>
      </w:r>
      <w:r w:rsidRPr="00483BDE">
        <w:rPr>
          <w:sz w:val="24"/>
          <w:szCs w:val="24"/>
        </w:rPr>
        <w:tab/>
      </w:r>
      <w:r w:rsidRPr="00483BDE">
        <w:rPr>
          <w:b/>
          <w:sz w:val="24"/>
          <w:szCs w:val="24"/>
        </w:rPr>
        <w:t xml:space="preserve">Register for </w:t>
      </w:r>
      <w:r w:rsidR="006F694A" w:rsidRPr="00483BDE">
        <w:rPr>
          <w:b/>
          <w:sz w:val="24"/>
          <w:szCs w:val="24"/>
        </w:rPr>
        <w:t xml:space="preserve">PSEO </w:t>
      </w:r>
      <w:r w:rsidRPr="00483BDE">
        <w:rPr>
          <w:b/>
          <w:sz w:val="24"/>
          <w:szCs w:val="24"/>
        </w:rPr>
        <w:t>classes</w:t>
      </w:r>
    </w:p>
    <w:p w14:paraId="0843BFC9" w14:textId="07C7741F" w:rsidR="004F6B8D" w:rsidRPr="00483BDE" w:rsidRDefault="006F694A" w:rsidP="004F6B8D">
      <w:pPr>
        <w:pStyle w:val="ListParagraph"/>
        <w:numPr>
          <w:ilvl w:val="0"/>
          <w:numId w:val="2"/>
        </w:numPr>
        <w:spacing w:before="240" w:line="240" w:lineRule="auto"/>
        <w:rPr>
          <w:sz w:val="24"/>
          <w:szCs w:val="24"/>
        </w:rPr>
      </w:pPr>
      <w:r w:rsidRPr="00483BDE">
        <w:rPr>
          <w:sz w:val="24"/>
          <w:szCs w:val="24"/>
        </w:rPr>
        <w:t xml:space="preserve">JCC High School students can take up to 16 college credits per semester. This </w:t>
      </w:r>
      <w:r w:rsidR="004F6B8D" w:rsidRPr="00483BDE">
        <w:rPr>
          <w:sz w:val="24"/>
          <w:szCs w:val="24"/>
        </w:rPr>
        <w:t xml:space="preserve">credit total </w:t>
      </w:r>
      <w:r w:rsidRPr="00483BDE">
        <w:rPr>
          <w:sz w:val="24"/>
          <w:szCs w:val="24"/>
        </w:rPr>
        <w:t xml:space="preserve">includes college </w:t>
      </w:r>
      <w:r w:rsidR="004F6B8D" w:rsidRPr="00483BDE">
        <w:rPr>
          <w:sz w:val="24"/>
          <w:szCs w:val="24"/>
        </w:rPr>
        <w:t>in the schools</w:t>
      </w:r>
      <w:r w:rsidR="00483BDE">
        <w:rPr>
          <w:sz w:val="24"/>
          <w:szCs w:val="24"/>
        </w:rPr>
        <w:t xml:space="preserve"> (CIS)</w:t>
      </w:r>
      <w:r w:rsidR="004F6B8D" w:rsidRPr="00483BDE">
        <w:rPr>
          <w:sz w:val="24"/>
          <w:szCs w:val="24"/>
        </w:rPr>
        <w:t xml:space="preserve"> </w:t>
      </w:r>
      <w:r w:rsidR="00483BDE">
        <w:rPr>
          <w:sz w:val="24"/>
          <w:szCs w:val="24"/>
        </w:rPr>
        <w:t>courses</w:t>
      </w:r>
      <w:r w:rsidRPr="00483BDE">
        <w:rPr>
          <w:sz w:val="24"/>
          <w:szCs w:val="24"/>
        </w:rPr>
        <w:t xml:space="preserve"> taught at JCC</w:t>
      </w:r>
      <w:r w:rsidR="004F6B8D" w:rsidRPr="00483BDE">
        <w:rPr>
          <w:sz w:val="24"/>
          <w:szCs w:val="24"/>
        </w:rPr>
        <w:t xml:space="preserve"> that you are taking</w:t>
      </w:r>
      <w:r w:rsidRPr="00483BDE">
        <w:rPr>
          <w:sz w:val="24"/>
          <w:szCs w:val="24"/>
        </w:rPr>
        <w:t xml:space="preserve">. If you are considering taking a required high school course through PSEO instead of at JCC, make sure your school counselor approves it ahead of time or it may not count toward your required credits for graduation. </w:t>
      </w:r>
      <w:r w:rsidR="004F6B8D" w:rsidRPr="00483BDE">
        <w:rPr>
          <w:sz w:val="24"/>
          <w:szCs w:val="24"/>
        </w:rPr>
        <w:t>Sophomores</w:t>
      </w:r>
      <w:r w:rsidR="00483BDE" w:rsidRPr="00483BDE">
        <w:rPr>
          <w:sz w:val="24"/>
          <w:szCs w:val="24"/>
        </w:rPr>
        <w:t>’</w:t>
      </w:r>
      <w:r w:rsidR="004F6B8D" w:rsidRPr="00483BDE">
        <w:rPr>
          <w:sz w:val="24"/>
          <w:szCs w:val="24"/>
        </w:rPr>
        <w:t xml:space="preserve"> first PSEO course must be chosen from a list of courses. </w:t>
      </w:r>
    </w:p>
    <w:p w14:paraId="579AF478" w14:textId="3BDE5F17" w:rsidR="004F6B8D" w:rsidRPr="00483BDE" w:rsidRDefault="004F6B8D" w:rsidP="004F6B8D">
      <w:pPr>
        <w:pStyle w:val="ListParagraph"/>
        <w:spacing w:before="240" w:line="240" w:lineRule="auto"/>
        <w:ind w:left="1080"/>
        <w:rPr>
          <w:sz w:val="24"/>
          <w:szCs w:val="24"/>
        </w:rPr>
      </w:pPr>
    </w:p>
    <w:p w14:paraId="5CF2B737" w14:textId="666BAC38" w:rsidR="00DA2A3A" w:rsidRPr="00483BDE" w:rsidRDefault="00DA2A3A" w:rsidP="004F6B8D">
      <w:pPr>
        <w:pStyle w:val="ListParagraph"/>
        <w:spacing w:before="240" w:line="240" w:lineRule="auto"/>
        <w:ind w:left="1080"/>
        <w:rPr>
          <w:sz w:val="24"/>
          <w:szCs w:val="24"/>
        </w:rPr>
      </w:pPr>
    </w:p>
    <w:p w14:paraId="4BBAC81E" w14:textId="77777777" w:rsidR="00DA2A3A" w:rsidRPr="00483BDE" w:rsidRDefault="00DA2A3A" w:rsidP="004F6B8D">
      <w:pPr>
        <w:pStyle w:val="ListParagraph"/>
        <w:spacing w:before="240" w:line="240" w:lineRule="auto"/>
        <w:ind w:left="1080"/>
        <w:rPr>
          <w:sz w:val="24"/>
          <w:szCs w:val="24"/>
        </w:rPr>
      </w:pPr>
    </w:p>
    <w:p w14:paraId="6681B640" w14:textId="3BD8A701" w:rsidR="00257FAC" w:rsidRPr="00483BDE" w:rsidRDefault="004F6B8D" w:rsidP="004F6B8D">
      <w:pPr>
        <w:pStyle w:val="ListParagraph"/>
        <w:numPr>
          <w:ilvl w:val="0"/>
          <w:numId w:val="2"/>
        </w:numPr>
        <w:spacing w:before="240" w:line="240" w:lineRule="auto"/>
        <w:rPr>
          <w:sz w:val="24"/>
          <w:szCs w:val="24"/>
        </w:rPr>
      </w:pPr>
      <w:r w:rsidRPr="00483BDE">
        <w:rPr>
          <w:sz w:val="24"/>
          <w:szCs w:val="24"/>
        </w:rPr>
        <w:t xml:space="preserve">Questions about PSEO should be should be answered by your PSEO Advisor. </w:t>
      </w:r>
    </w:p>
    <w:p w14:paraId="19399802" w14:textId="77777777" w:rsidR="00257FAC" w:rsidRPr="00483BDE" w:rsidRDefault="00257FAC" w:rsidP="00257FAC">
      <w:pPr>
        <w:pStyle w:val="ListParagraph"/>
        <w:spacing w:before="240" w:line="240" w:lineRule="auto"/>
        <w:ind w:left="1080"/>
        <w:rPr>
          <w:sz w:val="24"/>
          <w:szCs w:val="24"/>
        </w:rPr>
      </w:pPr>
    </w:p>
    <w:p w14:paraId="518947A3" w14:textId="10408A42" w:rsidR="00257FAC" w:rsidRPr="00483BDE" w:rsidRDefault="00257FAC" w:rsidP="00257FAC">
      <w:pPr>
        <w:pStyle w:val="ListParagraph"/>
        <w:numPr>
          <w:ilvl w:val="0"/>
          <w:numId w:val="2"/>
        </w:numPr>
        <w:spacing w:before="240" w:line="240" w:lineRule="auto"/>
        <w:rPr>
          <w:sz w:val="24"/>
          <w:szCs w:val="24"/>
        </w:rPr>
      </w:pPr>
      <w:r w:rsidRPr="00483BDE">
        <w:rPr>
          <w:sz w:val="24"/>
          <w:szCs w:val="24"/>
        </w:rPr>
        <w:t xml:space="preserve">Find the class that </w:t>
      </w:r>
      <w:r w:rsidR="008B7C88" w:rsidRPr="00483BDE">
        <w:rPr>
          <w:sz w:val="24"/>
          <w:szCs w:val="24"/>
        </w:rPr>
        <w:t xml:space="preserve">you want to take </w:t>
      </w:r>
      <w:r w:rsidR="00603462" w:rsidRPr="00483BDE">
        <w:rPr>
          <w:sz w:val="24"/>
          <w:szCs w:val="24"/>
        </w:rPr>
        <w:t>on our Class Schedule and write down the Course ID #</w:t>
      </w:r>
      <w:r w:rsidR="00483BDE">
        <w:rPr>
          <w:sz w:val="24"/>
          <w:szCs w:val="24"/>
        </w:rPr>
        <w:t xml:space="preserve"> </w:t>
      </w:r>
      <w:r w:rsidR="0093623E" w:rsidRPr="00483BDE">
        <w:rPr>
          <w:rStyle w:val="Hyperlink"/>
          <w:sz w:val="24"/>
          <w:szCs w:val="24"/>
        </w:rPr>
        <w:t>https://eservices.minnstate.edu/registration/search/advanced.html?campusid=209</w:t>
      </w:r>
    </w:p>
    <w:p w14:paraId="1A8E19ED" w14:textId="77777777" w:rsidR="00603462" w:rsidRPr="00483BDE" w:rsidRDefault="00603462" w:rsidP="00603462">
      <w:pPr>
        <w:pStyle w:val="ListParagraph"/>
        <w:spacing w:line="240" w:lineRule="auto"/>
        <w:ind w:left="1080"/>
        <w:rPr>
          <w:sz w:val="24"/>
          <w:szCs w:val="24"/>
        </w:rPr>
      </w:pPr>
    </w:p>
    <w:p w14:paraId="5885472D" w14:textId="77777777" w:rsidR="00603462" w:rsidRPr="00483BDE" w:rsidRDefault="00603462" w:rsidP="00603462">
      <w:pPr>
        <w:pStyle w:val="ListParagraph"/>
        <w:numPr>
          <w:ilvl w:val="0"/>
          <w:numId w:val="2"/>
        </w:numPr>
        <w:spacing w:line="240" w:lineRule="auto"/>
        <w:rPr>
          <w:b/>
          <w:sz w:val="24"/>
          <w:szCs w:val="24"/>
        </w:rPr>
      </w:pPr>
      <w:r w:rsidRPr="00483BDE">
        <w:rPr>
          <w:b/>
          <w:sz w:val="24"/>
          <w:szCs w:val="24"/>
        </w:rPr>
        <w:t>Register for classes</w:t>
      </w:r>
    </w:p>
    <w:p w14:paraId="0C087E64" w14:textId="2B1A8B03" w:rsidR="00603462" w:rsidRPr="00483BDE" w:rsidRDefault="00CA2060" w:rsidP="00603462">
      <w:pPr>
        <w:pStyle w:val="ListParagraph"/>
        <w:spacing w:line="240" w:lineRule="auto"/>
        <w:ind w:left="1080"/>
        <w:rPr>
          <w:sz w:val="24"/>
          <w:szCs w:val="24"/>
        </w:rPr>
      </w:pPr>
      <w:hyperlink r:id="rId9" w:history="1">
        <w:r w:rsidR="003413C1" w:rsidRPr="00483BDE">
          <w:rPr>
            <w:rStyle w:val="Hyperlink"/>
            <w:sz w:val="24"/>
            <w:szCs w:val="24"/>
          </w:rPr>
          <w:t>www.mnwest.edu</w:t>
        </w:r>
      </w:hyperlink>
      <w:r w:rsidR="003413C1" w:rsidRPr="00483BDE">
        <w:rPr>
          <w:sz w:val="24"/>
          <w:szCs w:val="24"/>
        </w:rPr>
        <w:t xml:space="preserve"> -&gt; “Current Students” -&gt; “Student Account/Email Login” -&gt; “e-Services Student Account” -&gt; Log in with StarID and </w:t>
      </w:r>
      <w:r w:rsidR="00676C04" w:rsidRPr="00483BDE">
        <w:rPr>
          <w:sz w:val="24"/>
          <w:szCs w:val="24"/>
        </w:rPr>
        <w:t>P</w:t>
      </w:r>
      <w:r w:rsidR="003413C1" w:rsidRPr="00483BDE">
        <w:rPr>
          <w:sz w:val="24"/>
          <w:szCs w:val="24"/>
        </w:rPr>
        <w:t xml:space="preserve">assword </w:t>
      </w:r>
      <w:r w:rsidR="00872387" w:rsidRPr="00483BDE">
        <w:rPr>
          <w:sz w:val="24"/>
          <w:szCs w:val="24"/>
        </w:rPr>
        <w:t xml:space="preserve">-&gt; “Courses &amp; Registration” -&gt; “Quick Add (Register) -&gt; Select the appropriate Semester -&gt; Add Course IDs </w:t>
      </w:r>
      <w:r w:rsidR="00603462" w:rsidRPr="00483BDE">
        <w:rPr>
          <w:sz w:val="24"/>
          <w:szCs w:val="24"/>
        </w:rPr>
        <w:t>-&gt; “Register” -&gt; Enter StarID Password -&gt; “Register”</w:t>
      </w:r>
      <w:r w:rsidR="0094781E" w:rsidRPr="00483BDE">
        <w:rPr>
          <w:sz w:val="24"/>
          <w:szCs w:val="24"/>
        </w:rPr>
        <w:t>)</w:t>
      </w:r>
    </w:p>
    <w:p w14:paraId="3CE56B2A" w14:textId="77777777" w:rsidR="00603462" w:rsidRPr="00483BDE" w:rsidRDefault="00603462" w:rsidP="00603462">
      <w:pPr>
        <w:pStyle w:val="ListParagraph"/>
        <w:spacing w:line="240" w:lineRule="auto"/>
        <w:ind w:left="1080"/>
        <w:rPr>
          <w:sz w:val="24"/>
          <w:szCs w:val="24"/>
        </w:rPr>
      </w:pPr>
    </w:p>
    <w:p w14:paraId="484D03DF" w14:textId="77777777" w:rsidR="0094781E" w:rsidRPr="00483BDE" w:rsidRDefault="00603462" w:rsidP="00603462">
      <w:pPr>
        <w:pStyle w:val="ListParagraph"/>
        <w:numPr>
          <w:ilvl w:val="0"/>
          <w:numId w:val="2"/>
        </w:numPr>
        <w:spacing w:line="240" w:lineRule="auto"/>
        <w:rPr>
          <w:sz w:val="24"/>
          <w:szCs w:val="24"/>
        </w:rPr>
      </w:pPr>
      <w:r w:rsidRPr="00483BDE">
        <w:rPr>
          <w:sz w:val="24"/>
          <w:szCs w:val="24"/>
        </w:rPr>
        <w:t xml:space="preserve">If registration was successful, a green box will appear saying so. </w:t>
      </w:r>
    </w:p>
    <w:p w14:paraId="4D9A6524" w14:textId="77777777" w:rsidR="00603462" w:rsidRPr="00483BDE" w:rsidRDefault="00603462" w:rsidP="00B44A61">
      <w:pPr>
        <w:pStyle w:val="ListParagraph"/>
        <w:spacing w:after="360" w:line="240" w:lineRule="auto"/>
        <w:ind w:left="1080"/>
        <w:rPr>
          <w:sz w:val="24"/>
          <w:szCs w:val="24"/>
        </w:rPr>
      </w:pPr>
      <w:r w:rsidRPr="00483BDE">
        <w:rPr>
          <w:sz w:val="24"/>
          <w:szCs w:val="24"/>
        </w:rPr>
        <w:t xml:space="preserve">If registration was </w:t>
      </w:r>
      <w:r w:rsidRPr="00483BDE">
        <w:rPr>
          <w:sz w:val="24"/>
          <w:szCs w:val="24"/>
          <w:u w:val="single"/>
        </w:rPr>
        <w:t>not</w:t>
      </w:r>
      <w:r w:rsidRPr="00483BDE">
        <w:rPr>
          <w:sz w:val="24"/>
          <w:szCs w:val="24"/>
        </w:rPr>
        <w:t xml:space="preserve"> successful, a red “X” will appear </w:t>
      </w:r>
      <w:r w:rsidR="0094781E" w:rsidRPr="00483BDE">
        <w:rPr>
          <w:sz w:val="24"/>
          <w:szCs w:val="24"/>
        </w:rPr>
        <w:t>below</w:t>
      </w:r>
      <w:r w:rsidRPr="00483BDE">
        <w:rPr>
          <w:sz w:val="24"/>
          <w:szCs w:val="24"/>
        </w:rPr>
        <w:t xml:space="preserve"> the course that was unsuccessful </w:t>
      </w:r>
      <w:r w:rsidR="0094781E" w:rsidRPr="00483BDE">
        <w:rPr>
          <w:sz w:val="24"/>
          <w:szCs w:val="24"/>
        </w:rPr>
        <w:t>with</w:t>
      </w:r>
      <w:r w:rsidRPr="00483BDE">
        <w:rPr>
          <w:sz w:val="24"/>
          <w:szCs w:val="24"/>
        </w:rPr>
        <w:t xml:space="preserve"> an explanation. </w:t>
      </w:r>
      <w:r w:rsidRPr="00483BDE">
        <w:rPr>
          <w:i/>
          <w:sz w:val="24"/>
          <w:szCs w:val="24"/>
        </w:rPr>
        <w:t xml:space="preserve">Further action </w:t>
      </w:r>
      <w:r w:rsidR="0094781E" w:rsidRPr="00483BDE">
        <w:rPr>
          <w:i/>
          <w:sz w:val="24"/>
          <w:szCs w:val="24"/>
        </w:rPr>
        <w:t>is</w:t>
      </w:r>
      <w:r w:rsidRPr="00483BDE">
        <w:rPr>
          <w:i/>
          <w:sz w:val="24"/>
          <w:szCs w:val="24"/>
        </w:rPr>
        <w:t xml:space="preserve"> needed</w:t>
      </w:r>
      <w:r w:rsidRPr="00483BDE">
        <w:rPr>
          <w:sz w:val="24"/>
          <w:szCs w:val="24"/>
        </w:rPr>
        <w:t>. Please contact your Academic Advisor if that happens.</w:t>
      </w:r>
    </w:p>
    <w:p w14:paraId="3726FBD5" w14:textId="77777777" w:rsidR="00D320D5" w:rsidRPr="00483BDE" w:rsidRDefault="00D320D5" w:rsidP="00D320D5">
      <w:pPr>
        <w:spacing w:line="240" w:lineRule="auto"/>
        <w:rPr>
          <w:b/>
          <w:sz w:val="24"/>
          <w:szCs w:val="24"/>
        </w:rPr>
      </w:pPr>
      <w:r w:rsidRPr="00483BDE">
        <w:rPr>
          <w:sz w:val="24"/>
          <w:szCs w:val="24"/>
        </w:rPr>
        <w:t>_____</w:t>
      </w:r>
      <w:r w:rsidRPr="00483BDE">
        <w:rPr>
          <w:sz w:val="24"/>
          <w:szCs w:val="24"/>
        </w:rPr>
        <w:tab/>
        <w:t>Access your</w:t>
      </w:r>
      <w:r w:rsidRPr="00483BDE">
        <w:rPr>
          <w:b/>
          <w:sz w:val="24"/>
          <w:szCs w:val="24"/>
        </w:rPr>
        <w:t xml:space="preserve"> Minnesota West Email</w:t>
      </w:r>
    </w:p>
    <w:p w14:paraId="6D97E77A" w14:textId="77777777" w:rsidR="00D320D5" w:rsidRPr="00CA67CA" w:rsidRDefault="00D320D5" w:rsidP="00CA67CA">
      <w:pPr>
        <w:spacing w:line="240" w:lineRule="auto"/>
        <w:ind w:left="720"/>
        <w:rPr>
          <w:sz w:val="24"/>
          <w:szCs w:val="24"/>
        </w:rPr>
      </w:pPr>
      <w:r w:rsidRPr="00CA67CA">
        <w:rPr>
          <w:sz w:val="24"/>
          <w:szCs w:val="24"/>
        </w:rPr>
        <w:t xml:space="preserve">For instructions on </w:t>
      </w:r>
      <w:r w:rsidRPr="00CA67CA">
        <w:rPr>
          <w:i/>
          <w:sz w:val="24"/>
          <w:szCs w:val="24"/>
        </w:rPr>
        <w:t>how</w:t>
      </w:r>
      <w:r w:rsidRPr="00CA67CA">
        <w:rPr>
          <w:sz w:val="24"/>
          <w:szCs w:val="24"/>
        </w:rPr>
        <w:t xml:space="preserve"> to access your email as well as </w:t>
      </w:r>
      <w:r w:rsidRPr="00CA67CA">
        <w:rPr>
          <w:i/>
          <w:sz w:val="24"/>
          <w:szCs w:val="24"/>
        </w:rPr>
        <w:t>what</w:t>
      </w:r>
      <w:r w:rsidRPr="00CA67CA">
        <w:rPr>
          <w:sz w:val="24"/>
          <w:szCs w:val="24"/>
        </w:rPr>
        <w:t xml:space="preserve"> your email is, please go here: </w:t>
      </w:r>
      <w:hyperlink r:id="rId10" w:history="1">
        <w:r w:rsidRPr="00CA67CA">
          <w:rPr>
            <w:rStyle w:val="Hyperlink"/>
            <w:sz w:val="24"/>
            <w:szCs w:val="24"/>
          </w:rPr>
          <w:t>https://www.mnwest.edu/images/technology-services/Getting-Started-With-Student-Email.pdf</w:t>
        </w:r>
      </w:hyperlink>
      <w:r w:rsidRPr="00CA67CA">
        <w:rPr>
          <w:sz w:val="24"/>
          <w:szCs w:val="24"/>
        </w:rPr>
        <w:t xml:space="preserve"> </w:t>
      </w:r>
    </w:p>
    <w:p w14:paraId="77982FFF" w14:textId="77777777" w:rsidR="00D320D5" w:rsidRPr="00483BDE" w:rsidRDefault="00D320D5" w:rsidP="00D320D5">
      <w:pPr>
        <w:pStyle w:val="ListParagraph"/>
        <w:spacing w:line="240" w:lineRule="auto"/>
        <w:ind w:left="1080"/>
        <w:rPr>
          <w:sz w:val="24"/>
          <w:szCs w:val="24"/>
          <w:u w:val="single"/>
        </w:rPr>
      </w:pPr>
    </w:p>
    <w:p w14:paraId="2476536F" w14:textId="77777777" w:rsidR="00D320D5" w:rsidRPr="00483BDE" w:rsidRDefault="00D320D5" w:rsidP="00D320D5">
      <w:pPr>
        <w:pStyle w:val="ListParagraph"/>
        <w:spacing w:line="240" w:lineRule="auto"/>
        <w:ind w:left="1080"/>
        <w:rPr>
          <w:sz w:val="20"/>
          <w:szCs w:val="20"/>
        </w:rPr>
      </w:pPr>
      <w:r w:rsidRPr="00483BDE">
        <w:rPr>
          <w:sz w:val="20"/>
          <w:szCs w:val="20"/>
          <w:u w:val="single"/>
        </w:rPr>
        <w:t>NOTE</w:t>
      </w:r>
      <w:r w:rsidRPr="00483BDE">
        <w:rPr>
          <w:sz w:val="20"/>
          <w:szCs w:val="20"/>
        </w:rPr>
        <w:t xml:space="preserve">: </w:t>
      </w:r>
      <w:r w:rsidR="00B6784B" w:rsidRPr="00483BDE">
        <w:rPr>
          <w:sz w:val="20"/>
          <w:szCs w:val="20"/>
        </w:rPr>
        <w:t>A</w:t>
      </w:r>
      <w:r w:rsidRPr="00483BDE">
        <w:rPr>
          <w:sz w:val="20"/>
          <w:szCs w:val="20"/>
        </w:rPr>
        <w:t xml:space="preserve">ll and any communication from the college will go to your Minnesota West email, </w:t>
      </w:r>
      <w:r w:rsidRPr="00483BDE">
        <w:rPr>
          <w:sz w:val="20"/>
          <w:szCs w:val="20"/>
          <w:u w:val="single"/>
        </w:rPr>
        <w:t>not</w:t>
      </w:r>
      <w:r w:rsidRPr="00483BDE">
        <w:rPr>
          <w:sz w:val="20"/>
          <w:szCs w:val="20"/>
        </w:rPr>
        <w:t xml:space="preserve"> your personal email. It is very important that you access your MN West email regularly as that is how the college a</w:t>
      </w:r>
      <w:r w:rsidR="00B6784B" w:rsidRPr="00483BDE">
        <w:rPr>
          <w:sz w:val="20"/>
          <w:szCs w:val="20"/>
        </w:rPr>
        <w:t>s well as</w:t>
      </w:r>
      <w:r w:rsidRPr="00483BDE">
        <w:rPr>
          <w:sz w:val="20"/>
          <w:szCs w:val="20"/>
        </w:rPr>
        <w:t xml:space="preserve"> your instructors will communicate with you.</w:t>
      </w:r>
    </w:p>
    <w:p w14:paraId="6A6B7E4C" w14:textId="77777777" w:rsidR="00D320D5" w:rsidRPr="00483BDE" w:rsidRDefault="00D320D5" w:rsidP="00D320D5">
      <w:pPr>
        <w:pStyle w:val="ListParagraph"/>
        <w:spacing w:line="240" w:lineRule="auto"/>
        <w:ind w:left="1080"/>
        <w:rPr>
          <w:sz w:val="24"/>
          <w:szCs w:val="24"/>
        </w:rPr>
      </w:pPr>
    </w:p>
    <w:p w14:paraId="38D9138F" w14:textId="77777777" w:rsidR="00D320D5" w:rsidRPr="00483BDE" w:rsidRDefault="00D320D5" w:rsidP="00B6784B">
      <w:pPr>
        <w:pStyle w:val="ListParagraph"/>
        <w:spacing w:after="360" w:line="240" w:lineRule="auto"/>
        <w:ind w:left="1080"/>
        <w:rPr>
          <w:sz w:val="24"/>
          <w:szCs w:val="24"/>
        </w:rPr>
      </w:pPr>
      <w:r w:rsidRPr="00483BDE">
        <w:rPr>
          <w:sz w:val="24"/>
          <w:szCs w:val="24"/>
        </w:rPr>
        <w:t>If you have any issues accessing your email, please contact the Communication Center at 800-658-2330 for assistance.</w:t>
      </w:r>
    </w:p>
    <w:p w14:paraId="7AD028A4" w14:textId="77777777" w:rsidR="00D320D5" w:rsidRPr="00483BDE" w:rsidRDefault="00D320D5" w:rsidP="00D320D5">
      <w:pPr>
        <w:spacing w:line="240" w:lineRule="auto"/>
        <w:rPr>
          <w:b/>
          <w:sz w:val="24"/>
          <w:szCs w:val="24"/>
        </w:rPr>
      </w:pPr>
      <w:r w:rsidRPr="00483BDE">
        <w:rPr>
          <w:sz w:val="24"/>
          <w:szCs w:val="24"/>
        </w:rPr>
        <w:t>_____</w:t>
      </w:r>
      <w:r w:rsidRPr="00483BDE">
        <w:rPr>
          <w:sz w:val="24"/>
          <w:szCs w:val="24"/>
        </w:rPr>
        <w:tab/>
        <w:t xml:space="preserve">Access </w:t>
      </w:r>
      <w:r w:rsidRPr="00483BDE">
        <w:rPr>
          <w:b/>
          <w:sz w:val="24"/>
          <w:szCs w:val="24"/>
        </w:rPr>
        <w:t>D2L</w:t>
      </w:r>
    </w:p>
    <w:p w14:paraId="1EB417A9" w14:textId="0CB2276C" w:rsidR="00C65717" w:rsidRPr="00483BDE" w:rsidRDefault="00CA2060" w:rsidP="00C65717">
      <w:pPr>
        <w:spacing w:line="240" w:lineRule="auto"/>
        <w:ind w:left="720"/>
        <w:rPr>
          <w:sz w:val="24"/>
          <w:szCs w:val="24"/>
        </w:rPr>
      </w:pPr>
      <w:hyperlink r:id="rId11" w:history="1">
        <w:r w:rsidR="00C65717" w:rsidRPr="00483BDE">
          <w:rPr>
            <w:rStyle w:val="Hyperlink"/>
            <w:sz w:val="24"/>
            <w:szCs w:val="24"/>
          </w:rPr>
          <w:t>www.mnwest.edu</w:t>
        </w:r>
      </w:hyperlink>
      <w:r w:rsidR="00C65717" w:rsidRPr="00483BDE">
        <w:rPr>
          <w:sz w:val="24"/>
          <w:szCs w:val="24"/>
        </w:rPr>
        <w:t xml:space="preserve"> -&gt; “Current Students” -&gt; “Online Courses – D2L” -&gt; Log in with StarID and Password)</w:t>
      </w:r>
    </w:p>
    <w:p w14:paraId="7DFC8070" w14:textId="77777777" w:rsidR="00C65717" w:rsidRPr="00483BDE" w:rsidRDefault="00C65717" w:rsidP="00B44A61">
      <w:pPr>
        <w:spacing w:after="360" w:line="240" w:lineRule="auto"/>
        <w:ind w:left="720"/>
        <w:rPr>
          <w:sz w:val="24"/>
          <w:szCs w:val="24"/>
        </w:rPr>
      </w:pPr>
      <w:r w:rsidRPr="00483BDE">
        <w:rPr>
          <w:b/>
          <w:sz w:val="24"/>
          <w:szCs w:val="24"/>
        </w:rPr>
        <w:t xml:space="preserve">D2L </w:t>
      </w:r>
      <w:r w:rsidRPr="00483BDE">
        <w:rPr>
          <w:sz w:val="24"/>
          <w:szCs w:val="24"/>
        </w:rPr>
        <w:t>is the platform where you will do any online courses.</w:t>
      </w:r>
      <w:r w:rsidR="00B6784B" w:rsidRPr="00483BDE">
        <w:rPr>
          <w:sz w:val="24"/>
          <w:szCs w:val="24"/>
        </w:rPr>
        <w:t xml:space="preserve"> To learn how to navigate the site, please take the “Intro to Online Learning” Course in your D2L dashboard.</w:t>
      </w:r>
    </w:p>
    <w:p w14:paraId="35D8CB81" w14:textId="77777777" w:rsidR="00ED01AF" w:rsidRPr="00483BDE" w:rsidRDefault="00ED01AF" w:rsidP="00947425">
      <w:pPr>
        <w:spacing w:before="240" w:line="240" w:lineRule="auto"/>
        <w:rPr>
          <w:sz w:val="24"/>
          <w:szCs w:val="24"/>
        </w:rPr>
      </w:pPr>
      <w:bookmarkStart w:id="1" w:name="_Hlk33002997"/>
      <w:r w:rsidRPr="00483BDE">
        <w:rPr>
          <w:sz w:val="24"/>
          <w:szCs w:val="24"/>
        </w:rPr>
        <w:t>_____</w:t>
      </w:r>
      <w:r w:rsidRPr="00483BDE">
        <w:rPr>
          <w:sz w:val="24"/>
          <w:szCs w:val="24"/>
        </w:rPr>
        <w:tab/>
      </w:r>
      <w:r w:rsidRPr="00483BDE">
        <w:rPr>
          <w:b/>
          <w:sz w:val="24"/>
          <w:szCs w:val="24"/>
        </w:rPr>
        <w:t>Order books online</w:t>
      </w:r>
      <w:r w:rsidRPr="00483BDE">
        <w:rPr>
          <w:sz w:val="24"/>
          <w:szCs w:val="24"/>
        </w:rPr>
        <w:t xml:space="preserve"> at: </w:t>
      </w:r>
      <w:hyperlink r:id="rId12" w:history="1">
        <w:r w:rsidRPr="00483BDE">
          <w:rPr>
            <w:rStyle w:val="Hyperlink"/>
            <w:sz w:val="24"/>
            <w:szCs w:val="24"/>
          </w:rPr>
          <w:t>http://worthingtonbookstoremnwest.com/Home</w:t>
        </w:r>
      </w:hyperlink>
    </w:p>
    <w:p w14:paraId="660796AF" w14:textId="1A087922" w:rsidR="009E6E86" w:rsidRPr="00483BDE" w:rsidRDefault="00B6784B" w:rsidP="00B44A61">
      <w:pPr>
        <w:spacing w:line="240" w:lineRule="auto"/>
        <w:ind w:left="720"/>
        <w:rPr>
          <w:sz w:val="24"/>
          <w:szCs w:val="24"/>
        </w:rPr>
      </w:pPr>
      <w:r w:rsidRPr="00483BDE">
        <w:rPr>
          <w:sz w:val="24"/>
          <w:szCs w:val="24"/>
          <w:u w:val="single"/>
        </w:rPr>
        <w:t>NOTE</w:t>
      </w:r>
      <w:r w:rsidRPr="00483BDE">
        <w:rPr>
          <w:sz w:val="24"/>
          <w:szCs w:val="24"/>
        </w:rPr>
        <w:t>:</w:t>
      </w:r>
      <w:r w:rsidR="0094781E" w:rsidRPr="00483BDE">
        <w:rPr>
          <w:sz w:val="24"/>
          <w:szCs w:val="24"/>
        </w:rPr>
        <w:t xml:space="preserve"> Book Purchasing doesn’t open until 3 weeks before the semester starts. </w:t>
      </w:r>
      <w:r w:rsidR="00D320D5" w:rsidRPr="00483BDE">
        <w:rPr>
          <w:sz w:val="24"/>
          <w:szCs w:val="24"/>
        </w:rPr>
        <w:t>Instructions on how to order your books will be emailed to you in the near future.</w:t>
      </w:r>
      <w:bookmarkEnd w:id="1"/>
    </w:p>
    <w:sectPr w:rsidR="009E6E86" w:rsidRPr="00483BD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7C188" w14:textId="77777777" w:rsidR="000A26BA" w:rsidRDefault="000A26BA" w:rsidP="00773BAA">
      <w:pPr>
        <w:spacing w:after="0" w:line="240" w:lineRule="auto"/>
      </w:pPr>
      <w:r>
        <w:separator/>
      </w:r>
    </w:p>
  </w:endnote>
  <w:endnote w:type="continuationSeparator" w:id="0">
    <w:p w14:paraId="4A087671" w14:textId="77777777" w:rsidR="000A26BA" w:rsidRDefault="000A26BA" w:rsidP="0077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A47FE" w14:textId="77777777" w:rsidR="002F38EC" w:rsidRDefault="002F3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6241" w14:textId="3103F08A" w:rsidR="000A26BA" w:rsidRDefault="002F38EC" w:rsidP="00773BAA">
    <w:pPr>
      <w:pStyle w:val="Footer"/>
      <w:jc w:val="right"/>
    </w:pPr>
    <w:r>
      <w:t>Revised 2/27/2023 DRL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1410" w14:textId="77777777" w:rsidR="002F38EC" w:rsidRDefault="002F3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1B1F" w14:textId="77777777" w:rsidR="000A26BA" w:rsidRDefault="000A26BA" w:rsidP="00773BAA">
      <w:pPr>
        <w:spacing w:after="0" w:line="240" w:lineRule="auto"/>
      </w:pPr>
      <w:r>
        <w:separator/>
      </w:r>
    </w:p>
  </w:footnote>
  <w:footnote w:type="continuationSeparator" w:id="0">
    <w:p w14:paraId="69866759" w14:textId="77777777" w:rsidR="000A26BA" w:rsidRDefault="000A26BA" w:rsidP="00773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EAFD" w14:textId="77777777" w:rsidR="002F38EC" w:rsidRDefault="002F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FC02" w14:textId="77777777" w:rsidR="002F38EC" w:rsidRDefault="002F3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A6D0" w14:textId="77777777" w:rsidR="002F38EC" w:rsidRDefault="002F3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21"/>
    <w:multiLevelType w:val="hybridMultilevel"/>
    <w:tmpl w:val="39444A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B92ED2"/>
    <w:multiLevelType w:val="hybridMultilevel"/>
    <w:tmpl w:val="65A4D27C"/>
    <w:lvl w:ilvl="0" w:tplc="45B6E4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21E4"/>
    <w:multiLevelType w:val="hybridMultilevel"/>
    <w:tmpl w:val="B76298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71"/>
    <w:rsid w:val="00072A85"/>
    <w:rsid w:val="000A26BA"/>
    <w:rsid w:val="000A2E4D"/>
    <w:rsid w:val="001271A9"/>
    <w:rsid w:val="001568E1"/>
    <w:rsid w:val="001D1699"/>
    <w:rsid w:val="00216C9E"/>
    <w:rsid w:val="00257FAC"/>
    <w:rsid w:val="002E2933"/>
    <w:rsid w:val="002E3371"/>
    <w:rsid w:val="002F38EC"/>
    <w:rsid w:val="00310678"/>
    <w:rsid w:val="0031189E"/>
    <w:rsid w:val="003413C1"/>
    <w:rsid w:val="00371FBE"/>
    <w:rsid w:val="003C2516"/>
    <w:rsid w:val="00437A19"/>
    <w:rsid w:val="00476050"/>
    <w:rsid w:val="00483BDE"/>
    <w:rsid w:val="004C2D4E"/>
    <w:rsid w:val="004F6B8D"/>
    <w:rsid w:val="00514E8A"/>
    <w:rsid w:val="00523C26"/>
    <w:rsid w:val="005D6034"/>
    <w:rsid w:val="005E4377"/>
    <w:rsid w:val="00603462"/>
    <w:rsid w:val="00676C04"/>
    <w:rsid w:val="006B7AC1"/>
    <w:rsid w:val="006F694A"/>
    <w:rsid w:val="00770945"/>
    <w:rsid w:val="007725E5"/>
    <w:rsid w:val="00773BAA"/>
    <w:rsid w:val="007D4ABE"/>
    <w:rsid w:val="00845A03"/>
    <w:rsid w:val="00872387"/>
    <w:rsid w:val="008933CF"/>
    <w:rsid w:val="008B7C88"/>
    <w:rsid w:val="0093623E"/>
    <w:rsid w:val="00947425"/>
    <w:rsid w:val="0094781E"/>
    <w:rsid w:val="009602D4"/>
    <w:rsid w:val="00971DAE"/>
    <w:rsid w:val="009E6E86"/>
    <w:rsid w:val="009F3F95"/>
    <w:rsid w:val="00A45661"/>
    <w:rsid w:val="00A97646"/>
    <w:rsid w:val="00B44A61"/>
    <w:rsid w:val="00B50514"/>
    <w:rsid w:val="00B6784B"/>
    <w:rsid w:val="00B95DD4"/>
    <w:rsid w:val="00BF6AC0"/>
    <w:rsid w:val="00C36938"/>
    <w:rsid w:val="00C459FE"/>
    <w:rsid w:val="00C65717"/>
    <w:rsid w:val="00CA2060"/>
    <w:rsid w:val="00CA67CA"/>
    <w:rsid w:val="00D320D5"/>
    <w:rsid w:val="00DA2A3A"/>
    <w:rsid w:val="00DA3FAD"/>
    <w:rsid w:val="00DD2CB8"/>
    <w:rsid w:val="00E059E0"/>
    <w:rsid w:val="00E8273A"/>
    <w:rsid w:val="00EA5E2A"/>
    <w:rsid w:val="00ED01AF"/>
    <w:rsid w:val="00FA6EA2"/>
    <w:rsid w:val="00FB054E"/>
    <w:rsid w:val="00FC4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A19B"/>
  <w15:chartTrackingRefBased/>
  <w15:docId w15:val="{20C8EE3B-620B-4CC0-8451-6880A00C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A03"/>
    <w:rPr>
      <w:color w:val="0000FF"/>
      <w:u w:val="single"/>
    </w:rPr>
  </w:style>
  <w:style w:type="character" w:customStyle="1" w:styleId="UnresolvedMention">
    <w:name w:val="Unresolved Mention"/>
    <w:basedOn w:val="DefaultParagraphFont"/>
    <w:uiPriority w:val="99"/>
    <w:semiHidden/>
    <w:unhideWhenUsed/>
    <w:rsid w:val="00845A03"/>
    <w:rPr>
      <w:color w:val="605E5C"/>
      <w:shd w:val="clear" w:color="auto" w:fill="E1DFDD"/>
    </w:rPr>
  </w:style>
  <w:style w:type="paragraph" w:styleId="ListParagraph">
    <w:name w:val="List Paragraph"/>
    <w:basedOn w:val="Normal"/>
    <w:uiPriority w:val="34"/>
    <w:qFormat/>
    <w:rsid w:val="00947425"/>
    <w:pPr>
      <w:ind w:left="720"/>
      <w:contextualSpacing/>
    </w:pPr>
  </w:style>
  <w:style w:type="paragraph" w:styleId="Header">
    <w:name w:val="header"/>
    <w:basedOn w:val="Normal"/>
    <w:link w:val="HeaderChar"/>
    <w:uiPriority w:val="99"/>
    <w:unhideWhenUsed/>
    <w:rsid w:val="00773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BAA"/>
  </w:style>
  <w:style w:type="paragraph" w:styleId="Footer">
    <w:name w:val="footer"/>
    <w:basedOn w:val="Normal"/>
    <w:link w:val="FooterChar"/>
    <w:uiPriority w:val="99"/>
    <w:unhideWhenUsed/>
    <w:rsid w:val="00773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BAA"/>
  </w:style>
  <w:style w:type="character" w:styleId="FollowedHyperlink">
    <w:name w:val="FollowedHyperlink"/>
    <w:basedOn w:val="DefaultParagraphFont"/>
    <w:uiPriority w:val="99"/>
    <w:semiHidden/>
    <w:unhideWhenUsed/>
    <w:rsid w:val="001271A9"/>
    <w:rPr>
      <w:color w:val="954F72" w:themeColor="followedHyperlink"/>
      <w:u w:val="single"/>
    </w:rPr>
  </w:style>
  <w:style w:type="paragraph" w:styleId="BalloonText">
    <w:name w:val="Balloon Text"/>
    <w:basedOn w:val="Normal"/>
    <w:link w:val="BalloonTextChar"/>
    <w:uiPriority w:val="99"/>
    <w:semiHidden/>
    <w:unhideWhenUsed/>
    <w:rsid w:val="000A2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west.edu/get-started/appl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ya.bledsoe@mnwest.edu" TargetMode="External"/><Relationship Id="rId12" Type="http://schemas.openxmlformats.org/officeDocument/2006/relationships/hyperlink" Target="http://worthingtonbookstoremnwest.com/Hom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nwes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nwest.edu/images/technology-services/Getting-Started-With-Student-Emai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west.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Minnesota West Community and Technical College</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Chonko</dc:creator>
  <cp:keywords/>
  <dc:description/>
  <cp:lastModifiedBy>Darcy ReedLusk</cp:lastModifiedBy>
  <cp:revision>9</cp:revision>
  <cp:lastPrinted>2023-03-09T17:47:00Z</cp:lastPrinted>
  <dcterms:created xsi:type="dcterms:W3CDTF">2022-09-30T14:58:00Z</dcterms:created>
  <dcterms:modified xsi:type="dcterms:W3CDTF">2023-03-27T16:17:00Z</dcterms:modified>
</cp:coreProperties>
</file>