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3C2A" w14:textId="5931A150" w:rsidR="001A37D9" w:rsidRPr="00672768" w:rsidRDefault="00C0631A" w:rsidP="00672768">
      <w:pPr>
        <w:widowControl w:val="0"/>
        <w:ind w:left="2160" w:hanging="720"/>
        <w:rPr>
          <w:rFonts w:ascii="Century Gothic" w:hAnsi="Century Gothic"/>
          <w:b/>
          <w:sz w:val="22"/>
          <w:szCs w:val="22"/>
        </w:rPr>
      </w:pPr>
      <w:r w:rsidRPr="00672768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22196334" wp14:editId="42FF90DE">
                <wp:simplePos x="0" y="0"/>
                <wp:positionH relativeFrom="margin">
                  <wp:posOffset>1310005</wp:posOffset>
                </wp:positionH>
                <wp:positionV relativeFrom="margin">
                  <wp:posOffset>-71120</wp:posOffset>
                </wp:positionV>
                <wp:extent cx="914400" cy="8953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0B9D" w14:textId="6A593B7C" w:rsidR="001A37D9" w:rsidRDefault="00AD491E">
                            <w:pPr>
                              <w:widowControl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E9E51D" wp14:editId="0AACB6F0">
                                  <wp:extent cx="913765" cy="913765"/>
                                  <wp:effectExtent l="0" t="0" r="63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765" cy="913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96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15pt;margin-top:-5.6pt;width:1in;height:70.5pt;z-index:251657728;visibility:visible;mso-wrap-style:non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zeAIAAPwEAAAOAAAAZHJzL2Uyb0RvYy54bWysVF1v2yAUfZ+0/4B4T21nThtbcaomnadJ&#10;3YfU7gcQwDEaBgQ0djf1v++C4zT7eJim5cG5hsvxufecy+p66CQ6cOuEVhXOLlKMuKKaCbWv8JeH&#10;erbEyHmiGJFa8Qo/cYev169frXpT8rlutWTcIgBRruxNhVvvTZkkjra8I+5CG65gs9G2Ix5e7T5h&#10;lvSA3slknqaXSa8tM1ZT7hys3o6beB3xm4ZT/6lpHPdIVhi4+fi08bkLz2S9IuXeEtMKeqRB/oFF&#10;R4SCj56gbokn6NGK36A6Qa12uvEXVHeJbhpBeawBqsnSX6q5b4nhsRZojjOnNrn/B0s/Hj5bJBho&#10;h5EiHUj0wAePNnpA89Cd3rgSku4NpPkBlkNmqNSZO02/OqT0tiVqz2+s1X3LCQN2WTiZnB0dcVwA&#10;2fUfNIPPkEevI9DQ2C4AQjMQoINKTydlAhUKi0WW5ynsUNhaFos3i6hcQsrpsLHOv+O6QyGosAXh&#10;Izg53DkfyJBySonktRSsFlLGF7vfbaVFBwImqeMv8ocaz9OkCslKh2Mj4rgCHOEbYS+wjaJ/L7J5&#10;nm7mxay+XF7N8jpfzIqrdDlLs2JTXKZ5kd/Wz4FglpetYIyrO6H4ZMAs/zuBj6MwWidaEPXQq8V8&#10;MSp0zt6dF5nG35+K7ISHeZSigz6fkkgZdH2rGJRNSk+EHOPkZ/qxy9CD6T92JbogCD9awA+7AVCC&#10;NXaaPYEfrAa9QFq4RCBotf2GUQ8DWWEFNwZG8r0CR4XZnQI7BbspIIrCwQp7jMZw68cZfzRW7FvA&#10;nTx7A66rRXTEC4ejV2HEIvXjdRBm+Pw9Zr1cWusfAAAA//8DAFBLAwQUAAYACAAAACEAHzaItOAA&#10;AAALAQAADwAAAGRycy9kb3ducmV2LnhtbEyPy07DMBBF90j8gzVIbFBrJxVVCXEqKOoKCUEDezce&#10;4oAfUewmga9nWMFyZo7unFtuZ2fZiEPsgpeQLQUw9E3QnW8lvNb7xQZYTMprZYNHCV8YYVudn5Wq&#10;0GHyLzgeUssoxMdCSTAp9QXnsTHoVFyGHj3d3sPgVKJxaLke1EThzvJciDV3qvP0wagedwabz8PJ&#10;SfgY63av7+fJ7LLH+vnq6fvNqgcpLy/mu1tgCef0B8OvPqlDRU7HcPI6MishF+sVoRIWWZYDI2J1&#10;LWhzJDS/2QCvSv6/Q/UDAAD//wMAUEsBAi0AFAAGAAgAAAAhALaDOJL+AAAA4QEAABMAAAAAAAAA&#10;AAAAAAAAAAAAAFtDb250ZW50X1R5cGVzXS54bWxQSwECLQAUAAYACAAAACEAOP0h/9YAAACUAQAA&#10;CwAAAAAAAAAAAAAAAAAvAQAAX3JlbHMvLnJlbHNQSwECLQAUAAYACAAAACEAjfaTM3gCAAD8BAAA&#10;DgAAAAAAAAAAAAAAAAAuAgAAZHJzL2Uyb0RvYy54bWxQSwECLQAUAAYACAAAACEAHzaItOAAAAAL&#10;AQAADwAAAAAAAAAAAAAAAADSBAAAZHJzL2Rvd25yZXYueG1sUEsFBgAAAAAEAAQA8wAAAN8FAAAA&#10;AA==&#10;" o:allowincell="f" stroked="f">
                <v:textbox style="mso-fit-shape-to-text:t" inset="0,0,0,0">
                  <w:txbxContent>
                    <w:p w14:paraId="53050B9D" w14:textId="6A593B7C" w:rsidR="001A37D9" w:rsidRDefault="00AD491E">
                      <w:pPr>
                        <w:widowControl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E9E51D" wp14:editId="0AACB6F0">
                            <wp:extent cx="913765" cy="913765"/>
                            <wp:effectExtent l="0" t="0" r="635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765" cy="913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A37D9" w:rsidRPr="00672768">
        <w:rPr>
          <w:rFonts w:ascii="Century Gothic" w:hAnsi="Century Gothic"/>
          <w:sz w:val="22"/>
          <w:szCs w:val="22"/>
        </w:rPr>
        <w:fldChar w:fldCharType="begin"/>
      </w:r>
      <w:r w:rsidR="001A37D9" w:rsidRPr="00672768">
        <w:rPr>
          <w:rFonts w:ascii="Century Gothic" w:hAnsi="Century Gothic"/>
          <w:sz w:val="22"/>
          <w:szCs w:val="22"/>
        </w:rPr>
        <w:instrText xml:space="preserve"> SEQ CHAPTER \h \r 1</w:instrText>
      </w:r>
      <w:r w:rsidR="001A37D9" w:rsidRPr="00672768">
        <w:rPr>
          <w:rFonts w:ascii="Century Gothic" w:hAnsi="Century Gothic"/>
          <w:sz w:val="22"/>
          <w:szCs w:val="22"/>
        </w:rPr>
        <w:fldChar w:fldCharType="end"/>
      </w:r>
      <w:r w:rsidR="00672768" w:rsidRPr="00672768">
        <w:rPr>
          <w:rFonts w:ascii="Century Gothic" w:hAnsi="Century Gothic"/>
          <w:b/>
          <w:sz w:val="22"/>
          <w:szCs w:val="22"/>
        </w:rPr>
        <w:t>Agenda – Regular Board Meeting</w:t>
      </w:r>
    </w:p>
    <w:p w14:paraId="660D3FC2" w14:textId="77777777" w:rsidR="001A37D9" w:rsidRPr="00672768" w:rsidRDefault="007D48E4">
      <w:pPr>
        <w:widowControl w:val="0"/>
        <w:ind w:left="144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sz w:val="20"/>
        </w:rPr>
        <w:t xml:space="preserve">                         </w:t>
      </w:r>
      <w:r w:rsidRPr="00672768">
        <w:rPr>
          <w:rFonts w:ascii="Century Gothic" w:hAnsi="Century Gothic"/>
          <w:b/>
          <w:sz w:val="22"/>
        </w:rPr>
        <w:t>Florence County School District Five Board of Trustees</w:t>
      </w:r>
    </w:p>
    <w:p w14:paraId="23AA7CDE" w14:textId="3620A75D" w:rsidR="00D37791" w:rsidRPr="00672768" w:rsidRDefault="00D37791" w:rsidP="00D37791">
      <w:pPr>
        <w:widowControl w:val="0"/>
        <w:ind w:left="1440"/>
        <w:rPr>
          <w:rFonts w:ascii="Century Gothic" w:hAnsi="Century Gothic"/>
          <w:b/>
          <w:sz w:val="22"/>
        </w:rPr>
      </w:pPr>
      <w:r w:rsidRPr="00672768">
        <w:rPr>
          <w:rFonts w:ascii="Century Gothic" w:hAnsi="Century Gothic"/>
          <w:b/>
          <w:sz w:val="22"/>
        </w:rPr>
        <w:tab/>
      </w:r>
      <w:r w:rsidR="007A4259">
        <w:rPr>
          <w:rFonts w:ascii="Century Gothic" w:hAnsi="Century Gothic"/>
          <w:b/>
          <w:sz w:val="22"/>
        </w:rPr>
        <w:t xml:space="preserve">152 East Marion Street, Johnsonville, SC          </w:t>
      </w:r>
    </w:p>
    <w:p w14:paraId="1D281260" w14:textId="67414B1A" w:rsidR="00641FCE" w:rsidRDefault="00106168" w:rsidP="0073437A">
      <w:pPr>
        <w:widowControl w:val="0"/>
        <w:ind w:left="720"/>
        <w:rPr>
          <w:rFonts w:ascii="Century Gothic" w:hAnsi="Century Gothic"/>
          <w:b/>
          <w:sz w:val="22"/>
        </w:rPr>
      </w:pPr>
      <w:r w:rsidRPr="00672768">
        <w:rPr>
          <w:rFonts w:ascii="Century Gothic" w:hAnsi="Century Gothic"/>
          <w:b/>
          <w:sz w:val="22"/>
        </w:rPr>
        <w:t xml:space="preserve">    </w:t>
      </w:r>
      <w:r w:rsidR="0036366C" w:rsidRPr="00672768">
        <w:rPr>
          <w:rFonts w:ascii="Century Gothic" w:hAnsi="Century Gothic"/>
          <w:b/>
          <w:sz w:val="22"/>
        </w:rPr>
        <w:tab/>
      </w:r>
      <w:r w:rsidR="00C0631A" w:rsidRPr="00672768">
        <w:rPr>
          <w:rFonts w:ascii="Century Gothic" w:hAnsi="Century Gothic"/>
          <w:b/>
          <w:sz w:val="22"/>
        </w:rPr>
        <w:t xml:space="preserve">                   </w:t>
      </w:r>
      <w:r w:rsidR="00672768">
        <w:rPr>
          <w:rFonts w:ascii="Century Gothic" w:hAnsi="Century Gothic"/>
          <w:b/>
          <w:sz w:val="22"/>
        </w:rPr>
        <w:t>Mond</w:t>
      </w:r>
      <w:r w:rsidR="00610061">
        <w:rPr>
          <w:rFonts w:ascii="Century Gothic" w:hAnsi="Century Gothic"/>
          <w:b/>
          <w:sz w:val="22"/>
        </w:rPr>
        <w:t xml:space="preserve">ay, October </w:t>
      </w:r>
      <w:r w:rsidR="00455E85">
        <w:rPr>
          <w:rFonts w:ascii="Century Gothic" w:hAnsi="Century Gothic"/>
          <w:b/>
          <w:sz w:val="22"/>
        </w:rPr>
        <w:t>2</w:t>
      </w:r>
      <w:r w:rsidR="00DC37E8">
        <w:rPr>
          <w:rFonts w:ascii="Century Gothic" w:hAnsi="Century Gothic"/>
          <w:b/>
          <w:sz w:val="22"/>
        </w:rPr>
        <w:t>4</w:t>
      </w:r>
      <w:r w:rsidR="009F5B50" w:rsidRPr="00672768">
        <w:rPr>
          <w:rFonts w:ascii="Century Gothic" w:hAnsi="Century Gothic"/>
          <w:b/>
          <w:sz w:val="22"/>
        </w:rPr>
        <w:t xml:space="preserve">, </w:t>
      </w:r>
      <w:r w:rsidR="00672768">
        <w:rPr>
          <w:rFonts w:ascii="Century Gothic" w:hAnsi="Century Gothic"/>
          <w:b/>
          <w:sz w:val="22"/>
        </w:rPr>
        <w:t>20</w:t>
      </w:r>
      <w:r w:rsidR="00E168DA">
        <w:rPr>
          <w:rFonts w:ascii="Century Gothic" w:hAnsi="Century Gothic"/>
          <w:b/>
          <w:sz w:val="22"/>
        </w:rPr>
        <w:t>2</w:t>
      </w:r>
      <w:r w:rsidR="00DC37E8">
        <w:rPr>
          <w:rFonts w:ascii="Century Gothic" w:hAnsi="Century Gothic"/>
          <w:b/>
          <w:sz w:val="22"/>
        </w:rPr>
        <w:t>2</w:t>
      </w:r>
      <w:r w:rsidR="009F5B50" w:rsidRPr="00672768">
        <w:rPr>
          <w:rFonts w:ascii="Century Gothic" w:hAnsi="Century Gothic"/>
          <w:b/>
          <w:sz w:val="22"/>
        </w:rPr>
        <w:t>, 7:00 p.m.</w:t>
      </w:r>
    </w:p>
    <w:p w14:paraId="609F323F" w14:textId="1E4DE875" w:rsidR="00672768" w:rsidRDefault="00672768" w:rsidP="00D61D8E">
      <w:pPr>
        <w:rPr>
          <w:rFonts w:ascii="Century Gothic" w:hAnsi="Century Gothic"/>
          <w:b/>
          <w:sz w:val="22"/>
        </w:rPr>
      </w:pPr>
    </w:p>
    <w:p w14:paraId="2DDBA1CD" w14:textId="5DDB1262" w:rsidR="00DC29ED" w:rsidRDefault="00DC29ED" w:rsidP="00D61D8E">
      <w:pPr>
        <w:rPr>
          <w:rFonts w:ascii="Century Gothic" w:hAnsi="Century Gothic"/>
          <w:b/>
          <w:sz w:val="22"/>
        </w:rPr>
      </w:pPr>
    </w:p>
    <w:p w14:paraId="385D1C6F" w14:textId="77777777" w:rsidR="00DC29ED" w:rsidRDefault="00DC29ED" w:rsidP="00D61D8E">
      <w:pPr>
        <w:rPr>
          <w:rFonts w:ascii="Century Gothic" w:hAnsi="Century Gothic"/>
          <w:b/>
          <w:sz w:val="22"/>
        </w:rPr>
      </w:pPr>
    </w:p>
    <w:p w14:paraId="2B8DA5E1" w14:textId="7421862C" w:rsidR="00323730" w:rsidRDefault="00323730" w:rsidP="00D61D8E">
      <w:pPr>
        <w:rPr>
          <w:rFonts w:ascii="Century Gothic" w:hAnsi="Century Gothic"/>
          <w:b/>
          <w:sz w:val="22"/>
        </w:rPr>
      </w:pPr>
    </w:p>
    <w:p w14:paraId="13C06770" w14:textId="77777777" w:rsidR="0081643B" w:rsidRPr="008A184B" w:rsidRDefault="0081643B" w:rsidP="00D61D8E">
      <w:pPr>
        <w:rPr>
          <w:b/>
          <w:szCs w:val="24"/>
        </w:rPr>
      </w:pPr>
    </w:p>
    <w:p w14:paraId="563CDBC3" w14:textId="5DFE74D7" w:rsidR="002E1DD6" w:rsidRPr="00125F7E" w:rsidRDefault="002E1DD6" w:rsidP="002E1DD6">
      <w:pPr>
        <w:pStyle w:val="ListParagraph"/>
        <w:numPr>
          <w:ilvl w:val="0"/>
          <w:numId w:val="1"/>
        </w:numPr>
        <w:rPr>
          <w:b/>
          <w:szCs w:val="24"/>
        </w:rPr>
      </w:pPr>
      <w:r w:rsidRPr="00125F7E">
        <w:rPr>
          <w:b/>
          <w:szCs w:val="24"/>
        </w:rPr>
        <w:t>Call to Order, Welcome, and Pledge of Allegiance</w:t>
      </w:r>
    </w:p>
    <w:p w14:paraId="2073A0DA" w14:textId="77777777" w:rsidR="00216D62" w:rsidRPr="008A184B" w:rsidRDefault="00216D62" w:rsidP="00216D62">
      <w:pPr>
        <w:rPr>
          <w:b/>
          <w:szCs w:val="24"/>
        </w:rPr>
      </w:pPr>
    </w:p>
    <w:p w14:paraId="1A5C1DC2" w14:textId="5AEE6DE5" w:rsidR="00455E85" w:rsidRPr="00455E85" w:rsidRDefault="00216D62" w:rsidP="00455E85">
      <w:pPr>
        <w:pStyle w:val="ListParagraph"/>
        <w:numPr>
          <w:ilvl w:val="0"/>
          <w:numId w:val="1"/>
        </w:numPr>
        <w:rPr>
          <w:b/>
          <w:szCs w:val="24"/>
        </w:rPr>
      </w:pPr>
      <w:r w:rsidRPr="00455E85">
        <w:rPr>
          <w:b/>
          <w:szCs w:val="24"/>
        </w:rPr>
        <w:t>Confirmation of Notice to Media</w:t>
      </w:r>
    </w:p>
    <w:p w14:paraId="6D60FE6C" w14:textId="77777777" w:rsidR="00455E85" w:rsidRPr="00455E85" w:rsidRDefault="00455E85" w:rsidP="00455E85">
      <w:pPr>
        <w:pStyle w:val="ListParagraph"/>
        <w:rPr>
          <w:b/>
          <w:szCs w:val="24"/>
        </w:rPr>
      </w:pPr>
    </w:p>
    <w:p w14:paraId="17C7D927" w14:textId="158158A9" w:rsidR="00455E85" w:rsidRPr="00455E85" w:rsidRDefault="00455E85" w:rsidP="00455E85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b/>
          <w:szCs w:val="24"/>
        </w:rPr>
        <w:t>Approval of Agenda</w:t>
      </w:r>
      <w:r w:rsidR="00216D62" w:rsidRPr="00455E85">
        <w:rPr>
          <w:b/>
          <w:szCs w:val="24"/>
        </w:rPr>
        <w:t xml:space="preserve">  </w:t>
      </w:r>
    </w:p>
    <w:p w14:paraId="48A2EADC" w14:textId="77777777" w:rsidR="00455E85" w:rsidRDefault="00455E85" w:rsidP="00455E85">
      <w:pPr>
        <w:rPr>
          <w:b/>
          <w:szCs w:val="24"/>
        </w:rPr>
      </w:pPr>
    </w:p>
    <w:p w14:paraId="7913535F" w14:textId="5F54C496" w:rsidR="00216D62" w:rsidRPr="00985D59" w:rsidRDefault="00216D62" w:rsidP="00216D62">
      <w:pPr>
        <w:pStyle w:val="ListParagraph"/>
        <w:numPr>
          <w:ilvl w:val="0"/>
          <w:numId w:val="1"/>
        </w:numPr>
        <w:rPr>
          <w:szCs w:val="24"/>
        </w:rPr>
      </w:pPr>
      <w:r w:rsidRPr="00985D59">
        <w:rPr>
          <w:b/>
          <w:szCs w:val="24"/>
        </w:rPr>
        <w:t>Public Forum</w:t>
      </w:r>
    </w:p>
    <w:p w14:paraId="75725B2B" w14:textId="77777777" w:rsidR="00216D62" w:rsidRPr="008A184B" w:rsidRDefault="00216D62" w:rsidP="00216D62">
      <w:pPr>
        <w:rPr>
          <w:b/>
          <w:szCs w:val="24"/>
        </w:rPr>
      </w:pPr>
      <w:bookmarkStart w:id="0" w:name="_GoBack"/>
      <w:bookmarkEnd w:id="0"/>
    </w:p>
    <w:p w14:paraId="3F2083F9" w14:textId="610AB0FB" w:rsidR="00216D62" w:rsidRPr="00DC37E8" w:rsidRDefault="00216D62" w:rsidP="00216D62">
      <w:pPr>
        <w:rPr>
          <w:szCs w:val="24"/>
        </w:rPr>
      </w:pPr>
      <w:r w:rsidRPr="008A184B">
        <w:rPr>
          <w:b/>
          <w:szCs w:val="24"/>
        </w:rPr>
        <w:t xml:space="preserve">  </w:t>
      </w:r>
      <w:r w:rsidR="00985D59">
        <w:rPr>
          <w:b/>
          <w:szCs w:val="24"/>
        </w:rPr>
        <w:t>5</w:t>
      </w:r>
      <w:r w:rsidRPr="008A184B">
        <w:rPr>
          <w:b/>
          <w:szCs w:val="24"/>
        </w:rPr>
        <w:t>.      Consent Agenda</w:t>
      </w:r>
    </w:p>
    <w:p w14:paraId="5D73AAF7" w14:textId="01638ADA" w:rsidR="00216D62" w:rsidRPr="008A184B" w:rsidRDefault="00216D62" w:rsidP="00216D62">
      <w:pPr>
        <w:rPr>
          <w:szCs w:val="24"/>
        </w:rPr>
      </w:pPr>
      <w:r w:rsidRPr="008A184B">
        <w:rPr>
          <w:szCs w:val="24"/>
        </w:rPr>
        <w:tab/>
        <w:t>A.  Min</w:t>
      </w:r>
      <w:r>
        <w:rPr>
          <w:szCs w:val="24"/>
        </w:rPr>
        <w:t xml:space="preserve">utes – </w:t>
      </w:r>
      <w:r w:rsidR="00294801">
        <w:rPr>
          <w:szCs w:val="24"/>
        </w:rPr>
        <w:t>September</w:t>
      </w:r>
      <w:r>
        <w:rPr>
          <w:szCs w:val="24"/>
        </w:rPr>
        <w:t xml:space="preserve"> 2</w:t>
      </w:r>
      <w:r w:rsidR="00DC37E8">
        <w:rPr>
          <w:szCs w:val="24"/>
        </w:rPr>
        <w:t>6</w:t>
      </w:r>
      <w:r w:rsidR="00455E85">
        <w:rPr>
          <w:szCs w:val="24"/>
        </w:rPr>
        <w:t>, 202</w:t>
      </w:r>
      <w:r w:rsidR="00DC37E8">
        <w:rPr>
          <w:szCs w:val="24"/>
        </w:rPr>
        <w:t>2</w:t>
      </w:r>
      <w:r w:rsidRPr="008A184B">
        <w:rPr>
          <w:szCs w:val="24"/>
        </w:rPr>
        <w:t xml:space="preserve"> – pp. 1-3</w:t>
      </w:r>
    </w:p>
    <w:p w14:paraId="3972B8D2" w14:textId="3E26B49C" w:rsidR="00216D62" w:rsidRPr="008A184B" w:rsidRDefault="00216D62" w:rsidP="00216D62">
      <w:pPr>
        <w:rPr>
          <w:szCs w:val="24"/>
        </w:rPr>
      </w:pPr>
      <w:r w:rsidRPr="008A184B">
        <w:rPr>
          <w:szCs w:val="24"/>
        </w:rPr>
        <w:tab/>
        <w:t>B.  Monthly</w:t>
      </w:r>
      <w:r>
        <w:rPr>
          <w:szCs w:val="24"/>
        </w:rPr>
        <w:t xml:space="preserve"> Financial Statement – </w:t>
      </w:r>
      <w:r w:rsidR="00294801">
        <w:rPr>
          <w:szCs w:val="24"/>
        </w:rPr>
        <w:t>September</w:t>
      </w:r>
      <w:r>
        <w:rPr>
          <w:szCs w:val="24"/>
        </w:rPr>
        <w:t xml:space="preserve"> 202</w:t>
      </w:r>
      <w:r w:rsidR="00DC37E8">
        <w:rPr>
          <w:szCs w:val="24"/>
        </w:rPr>
        <w:t>2</w:t>
      </w:r>
      <w:r>
        <w:rPr>
          <w:szCs w:val="24"/>
        </w:rPr>
        <w:t xml:space="preserve"> – pp. 4-5</w:t>
      </w:r>
    </w:p>
    <w:p w14:paraId="01292A22" w14:textId="77777777" w:rsidR="00216D62" w:rsidRDefault="00216D62" w:rsidP="00216D62">
      <w:pPr>
        <w:rPr>
          <w:szCs w:val="24"/>
        </w:rPr>
      </w:pPr>
    </w:p>
    <w:p w14:paraId="234205AA" w14:textId="2A4D4A2D" w:rsidR="00216D62" w:rsidRPr="006D7981" w:rsidRDefault="00216D62" w:rsidP="00216D62">
      <w:pPr>
        <w:rPr>
          <w:szCs w:val="24"/>
        </w:rPr>
      </w:pPr>
      <w:r>
        <w:rPr>
          <w:szCs w:val="24"/>
        </w:rPr>
        <w:t xml:space="preserve">  </w:t>
      </w:r>
      <w:r w:rsidR="00503782">
        <w:rPr>
          <w:b/>
          <w:szCs w:val="24"/>
        </w:rPr>
        <w:t>6</w:t>
      </w:r>
      <w:r>
        <w:rPr>
          <w:b/>
          <w:szCs w:val="24"/>
        </w:rPr>
        <w:t xml:space="preserve">.  </w:t>
      </w:r>
      <w:r>
        <w:rPr>
          <w:b/>
          <w:szCs w:val="24"/>
        </w:rPr>
        <w:tab/>
        <w:t>Regular Agenda</w:t>
      </w:r>
    </w:p>
    <w:p w14:paraId="36DFFDC9" w14:textId="77777777" w:rsidR="00216D62" w:rsidRPr="003B51B5" w:rsidRDefault="00216D62" w:rsidP="00216D62">
      <w:pPr>
        <w:rPr>
          <w:szCs w:val="24"/>
        </w:rPr>
      </w:pPr>
      <w:r>
        <w:rPr>
          <w:b/>
          <w:szCs w:val="24"/>
        </w:rPr>
        <w:tab/>
      </w:r>
      <w:r w:rsidRPr="00DC29ED">
        <w:rPr>
          <w:szCs w:val="24"/>
        </w:rPr>
        <w:t>A</w:t>
      </w:r>
      <w:r>
        <w:rPr>
          <w:b/>
          <w:szCs w:val="24"/>
        </w:rPr>
        <w:t xml:space="preserve">.  </w:t>
      </w:r>
      <w:r w:rsidRPr="008A184B">
        <w:rPr>
          <w:b/>
          <w:szCs w:val="24"/>
        </w:rPr>
        <w:t>Superintendent’s Report</w:t>
      </w:r>
    </w:p>
    <w:p w14:paraId="7BC7664D" w14:textId="737172DD" w:rsidR="00DC37E8" w:rsidRDefault="00216D62" w:rsidP="00455E85">
      <w:pPr>
        <w:rPr>
          <w:szCs w:val="24"/>
        </w:rPr>
      </w:pPr>
      <w:r w:rsidRPr="008A184B">
        <w:rPr>
          <w:b/>
          <w:szCs w:val="24"/>
        </w:rPr>
        <w:tab/>
      </w:r>
      <w:r w:rsidR="00455E85">
        <w:rPr>
          <w:szCs w:val="24"/>
        </w:rPr>
        <w:t xml:space="preserve">      1.  </w:t>
      </w:r>
      <w:r w:rsidR="00DC37E8">
        <w:rPr>
          <w:szCs w:val="24"/>
        </w:rPr>
        <w:t>Academic Updates – Mr. Brian Goins</w:t>
      </w:r>
    </w:p>
    <w:p w14:paraId="08A8AB34" w14:textId="453AE479" w:rsidR="00DC37E8" w:rsidRPr="008A184B" w:rsidRDefault="00DC37E8" w:rsidP="00455E85">
      <w:pPr>
        <w:rPr>
          <w:szCs w:val="24"/>
        </w:rPr>
      </w:pPr>
      <w:r>
        <w:rPr>
          <w:szCs w:val="24"/>
        </w:rPr>
        <w:t xml:space="preserve">                  </w:t>
      </w:r>
      <w:r w:rsidR="00D03FB6">
        <w:rPr>
          <w:szCs w:val="24"/>
        </w:rPr>
        <w:t>2</w:t>
      </w:r>
      <w:r>
        <w:rPr>
          <w:szCs w:val="24"/>
        </w:rPr>
        <w:t>.  Upcoming Events and Updates</w:t>
      </w:r>
    </w:p>
    <w:p w14:paraId="1A2774EB" w14:textId="3BE284B2" w:rsidR="00216D62" w:rsidRPr="008A184B" w:rsidRDefault="00216D62" w:rsidP="00455E85">
      <w:pPr>
        <w:rPr>
          <w:szCs w:val="24"/>
        </w:rPr>
      </w:pPr>
      <w:r>
        <w:rPr>
          <w:szCs w:val="24"/>
        </w:rPr>
        <w:tab/>
        <w:t xml:space="preserve">      </w:t>
      </w:r>
      <w:r>
        <w:rPr>
          <w:szCs w:val="24"/>
        </w:rPr>
        <w:tab/>
        <w:t xml:space="preserve">        </w:t>
      </w:r>
    </w:p>
    <w:p w14:paraId="76BD1F07" w14:textId="539DD16E" w:rsidR="00216D62" w:rsidRDefault="00216D62" w:rsidP="00216D62">
      <w:pPr>
        <w:rPr>
          <w:b/>
          <w:szCs w:val="24"/>
        </w:rPr>
      </w:pPr>
      <w:r w:rsidRPr="008A184B">
        <w:rPr>
          <w:b/>
          <w:szCs w:val="24"/>
        </w:rPr>
        <w:t xml:space="preserve">  </w:t>
      </w:r>
      <w:r w:rsidR="00503782">
        <w:rPr>
          <w:b/>
          <w:szCs w:val="24"/>
        </w:rPr>
        <w:t>7</w:t>
      </w:r>
      <w:r w:rsidRPr="008A184B">
        <w:rPr>
          <w:b/>
          <w:szCs w:val="24"/>
        </w:rPr>
        <w:t>.</w:t>
      </w:r>
      <w:r w:rsidRPr="008A184B">
        <w:rPr>
          <w:b/>
          <w:szCs w:val="24"/>
        </w:rPr>
        <w:tab/>
        <w:t>For Action Agenda</w:t>
      </w:r>
    </w:p>
    <w:p w14:paraId="6F675098" w14:textId="54A2C9BE" w:rsidR="00DC37E8" w:rsidRPr="00DC37E8" w:rsidRDefault="00294801" w:rsidP="00DC37E8">
      <w:pPr>
        <w:ind w:firstLine="720"/>
      </w:pPr>
      <w:r>
        <w:rPr>
          <w:szCs w:val="24"/>
        </w:rPr>
        <w:t>A.</w:t>
      </w:r>
      <w:r>
        <w:t xml:space="preserve"> </w:t>
      </w:r>
      <w:r w:rsidR="00DC37E8">
        <w:rPr>
          <w:szCs w:val="24"/>
        </w:rPr>
        <w:t>Second Reading of Policy IHBF (Medical Homebound Instruction) – p. 6</w:t>
      </w:r>
    </w:p>
    <w:p w14:paraId="26479422" w14:textId="77777777" w:rsidR="00216D62" w:rsidRPr="008A184B" w:rsidRDefault="00216D62" w:rsidP="00216D62">
      <w:pPr>
        <w:rPr>
          <w:szCs w:val="24"/>
        </w:rPr>
      </w:pPr>
    </w:p>
    <w:p w14:paraId="230A9B38" w14:textId="6B9E6200" w:rsidR="00216D62" w:rsidRPr="008A184B" w:rsidRDefault="00216D62" w:rsidP="00216D62">
      <w:pPr>
        <w:rPr>
          <w:szCs w:val="24"/>
        </w:rPr>
      </w:pPr>
      <w:r w:rsidRPr="008A184B">
        <w:rPr>
          <w:szCs w:val="24"/>
        </w:rPr>
        <w:t xml:space="preserve">  </w:t>
      </w:r>
      <w:r w:rsidR="00503782">
        <w:rPr>
          <w:b/>
          <w:szCs w:val="24"/>
        </w:rPr>
        <w:t>8</w:t>
      </w:r>
      <w:r w:rsidRPr="008A184B">
        <w:rPr>
          <w:b/>
          <w:szCs w:val="24"/>
        </w:rPr>
        <w:t>.</w:t>
      </w:r>
      <w:r w:rsidRPr="008A184B">
        <w:rPr>
          <w:b/>
          <w:szCs w:val="24"/>
        </w:rPr>
        <w:tab/>
        <w:t>Executive Session Agenda</w:t>
      </w:r>
    </w:p>
    <w:p w14:paraId="68F17607" w14:textId="433C8658" w:rsidR="00216D62" w:rsidRDefault="00216D62" w:rsidP="00216D62">
      <w:pPr>
        <w:rPr>
          <w:szCs w:val="24"/>
        </w:rPr>
      </w:pPr>
      <w:r w:rsidRPr="008A184B">
        <w:rPr>
          <w:b/>
          <w:szCs w:val="24"/>
        </w:rPr>
        <w:tab/>
      </w:r>
      <w:r w:rsidRPr="007024CA">
        <w:rPr>
          <w:szCs w:val="24"/>
        </w:rPr>
        <w:t xml:space="preserve">A. </w:t>
      </w:r>
      <w:r w:rsidR="00DC37E8">
        <w:rPr>
          <w:szCs w:val="24"/>
        </w:rPr>
        <w:t>Personnel Resignation</w:t>
      </w:r>
    </w:p>
    <w:p w14:paraId="36CB4990" w14:textId="00083CD7" w:rsidR="00216D62" w:rsidRPr="008A184B" w:rsidRDefault="00216D62" w:rsidP="00216D62">
      <w:pPr>
        <w:rPr>
          <w:szCs w:val="24"/>
        </w:rPr>
      </w:pPr>
      <w:r>
        <w:rPr>
          <w:szCs w:val="24"/>
        </w:rPr>
        <w:tab/>
        <w:t xml:space="preserve"> </w:t>
      </w:r>
      <w:r w:rsidRPr="008A184B">
        <w:rPr>
          <w:szCs w:val="24"/>
        </w:rPr>
        <w:tab/>
      </w:r>
      <w:r w:rsidRPr="008A184B">
        <w:rPr>
          <w:szCs w:val="24"/>
        </w:rPr>
        <w:tab/>
      </w:r>
      <w:r w:rsidRPr="008A184B">
        <w:rPr>
          <w:szCs w:val="24"/>
        </w:rPr>
        <w:tab/>
      </w:r>
      <w:r w:rsidRPr="008A184B">
        <w:rPr>
          <w:szCs w:val="24"/>
        </w:rPr>
        <w:tab/>
      </w:r>
    </w:p>
    <w:p w14:paraId="2FD1E6DD" w14:textId="71D1C1FA" w:rsidR="00216D62" w:rsidRPr="008A184B" w:rsidRDefault="00216D62" w:rsidP="00216D62">
      <w:pPr>
        <w:rPr>
          <w:b/>
          <w:szCs w:val="24"/>
        </w:rPr>
      </w:pPr>
      <w:r w:rsidRPr="008A184B">
        <w:rPr>
          <w:b/>
          <w:szCs w:val="24"/>
        </w:rPr>
        <w:t xml:space="preserve"> </w:t>
      </w:r>
      <w:r w:rsidR="00503782">
        <w:rPr>
          <w:b/>
          <w:szCs w:val="24"/>
        </w:rPr>
        <w:t xml:space="preserve"> 9</w:t>
      </w:r>
      <w:r w:rsidRPr="008A184B">
        <w:rPr>
          <w:b/>
          <w:szCs w:val="24"/>
        </w:rPr>
        <w:t>.</w:t>
      </w:r>
      <w:r w:rsidRPr="008A184B">
        <w:rPr>
          <w:b/>
          <w:szCs w:val="24"/>
        </w:rPr>
        <w:tab/>
        <w:t>Reconvene in Open Session with Action if Necessary from Executive Session</w:t>
      </w:r>
    </w:p>
    <w:p w14:paraId="2292860D" w14:textId="77777777" w:rsidR="00216D62" w:rsidRPr="008A184B" w:rsidRDefault="00216D62" w:rsidP="00216D62">
      <w:pPr>
        <w:rPr>
          <w:szCs w:val="24"/>
        </w:rPr>
      </w:pPr>
    </w:p>
    <w:p w14:paraId="27992E46" w14:textId="24232FAF" w:rsidR="00503782" w:rsidRDefault="00216D62" w:rsidP="00216D62">
      <w:pPr>
        <w:rPr>
          <w:szCs w:val="24"/>
        </w:rPr>
      </w:pPr>
      <w:r>
        <w:rPr>
          <w:b/>
          <w:szCs w:val="24"/>
        </w:rPr>
        <w:t xml:space="preserve"> </w:t>
      </w:r>
      <w:r w:rsidR="00985D59">
        <w:rPr>
          <w:b/>
          <w:szCs w:val="24"/>
        </w:rPr>
        <w:t>1</w:t>
      </w:r>
      <w:r w:rsidR="00503782">
        <w:rPr>
          <w:b/>
          <w:szCs w:val="24"/>
        </w:rPr>
        <w:t>0</w:t>
      </w:r>
      <w:r w:rsidRPr="008A184B">
        <w:rPr>
          <w:b/>
          <w:szCs w:val="24"/>
        </w:rPr>
        <w:t>.</w:t>
      </w:r>
      <w:r w:rsidRPr="008A184B">
        <w:rPr>
          <w:b/>
          <w:szCs w:val="24"/>
        </w:rPr>
        <w:tab/>
        <w:t>Adjournment</w:t>
      </w:r>
      <w:r w:rsidRPr="008A184B">
        <w:rPr>
          <w:szCs w:val="24"/>
        </w:rPr>
        <w:tab/>
      </w:r>
    </w:p>
    <w:p w14:paraId="74E907D7" w14:textId="77777777" w:rsidR="00503782" w:rsidRDefault="00503782" w:rsidP="00216D62">
      <w:pPr>
        <w:rPr>
          <w:szCs w:val="24"/>
        </w:rPr>
      </w:pPr>
    </w:p>
    <w:p w14:paraId="66332A37" w14:textId="77777777" w:rsidR="00503782" w:rsidRDefault="00503782" w:rsidP="00216D62">
      <w:pPr>
        <w:rPr>
          <w:szCs w:val="24"/>
        </w:rPr>
      </w:pPr>
    </w:p>
    <w:p w14:paraId="6A2D6B6D" w14:textId="3A90F5D1" w:rsidR="00216D62" w:rsidRDefault="00216D62" w:rsidP="00216D62">
      <w:pPr>
        <w:rPr>
          <w:szCs w:val="24"/>
        </w:rPr>
      </w:pPr>
      <w:r w:rsidRPr="008A184B">
        <w:rPr>
          <w:szCs w:val="24"/>
        </w:rPr>
        <w:tab/>
      </w:r>
      <w:r w:rsidRPr="008A184B">
        <w:rPr>
          <w:szCs w:val="24"/>
        </w:rPr>
        <w:tab/>
        <w:t xml:space="preserve">          </w:t>
      </w:r>
    </w:p>
    <w:p w14:paraId="2BEB02FC" w14:textId="3A5F9F11" w:rsidR="0077589E" w:rsidRPr="007540AE" w:rsidRDefault="00B0420F" w:rsidP="007540AE">
      <w:pPr>
        <w:rPr>
          <w:szCs w:val="24"/>
        </w:rPr>
      </w:pPr>
      <w:r w:rsidRPr="008A184B">
        <w:rPr>
          <w:szCs w:val="24"/>
        </w:rPr>
        <w:t xml:space="preserve">       </w:t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7540AE">
        <w:rPr>
          <w:szCs w:val="24"/>
        </w:rPr>
        <w:tab/>
      </w:r>
      <w:r w:rsidR="007540AE">
        <w:rPr>
          <w:szCs w:val="24"/>
        </w:rPr>
        <w:tab/>
      </w:r>
      <w:r w:rsidR="007540AE">
        <w:rPr>
          <w:szCs w:val="24"/>
        </w:rPr>
        <w:tab/>
      </w:r>
      <w:r w:rsidR="007540AE">
        <w:rPr>
          <w:szCs w:val="24"/>
        </w:rPr>
        <w:tab/>
      </w:r>
      <w:r w:rsidR="007540AE" w:rsidRPr="003A1A68">
        <w:rPr>
          <w:noProof/>
          <w:szCs w:val="24"/>
          <w:u w:val="single"/>
        </w:rPr>
        <w:drawing>
          <wp:inline distT="0" distB="0" distL="0" distR="0" wp14:anchorId="42C94DCC" wp14:editId="3FBA5FA1">
            <wp:extent cx="1590675" cy="476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 w:rsidRPr="008A184B">
        <w:rPr>
          <w:szCs w:val="24"/>
        </w:rPr>
        <w:tab/>
      </w:r>
      <w:r w:rsidR="0081643B">
        <w:rPr>
          <w:szCs w:val="24"/>
        </w:rPr>
        <w:tab/>
      </w:r>
      <w:r w:rsidR="0081643B">
        <w:rPr>
          <w:szCs w:val="24"/>
        </w:rPr>
        <w:tab/>
      </w:r>
      <w:r w:rsidR="005855E0">
        <w:rPr>
          <w:sz w:val="22"/>
          <w:szCs w:val="22"/>
        </w:rPr>
        <w:t>Joshua B. Timmons, Chairman</w:t>
      </w:r>
    </w:p>
    <w:p w14:paraId="3D1D34DC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F96E678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70F5851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00D7FC2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7097252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36224F51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CAEACE2" w14:textId="77777777" w:rsidR="00503782" w:rsidRDefault="00503782" w:rsidP="0081643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D8200FD" w14:textId="5D49A0E7" w:rsidR="00672768" w:rsidRPr="0081643B" w:rsidRDefault="00672768" w:rsidP="0081643B">
      <w:pPr>
        <w:autoSpaceDE w:val="0"/>
        <w:autoSpaceDN w:val="0"/>
        <w:adjustRightInd w:val="0"/>
        <w:rPr>
          <w:sz w:val="22"/>
          <w:szCs w:val="22"/>
        </w:rPr>
      </w:pPr>
      <w:r w:rsidRPr="00620137">
        <w:rPr>
          <w:i/>
          <w:iCs/>
          <w:sz w:val="22"/>
          <w:szCs w:val="22"/>
        </w:rPr>
        <w:t>The Morning News</w:t>
      </w:r>
      <w:r>
        <w:rPr>
          <w:i/>
          <w:iCs/>
          <w:sz w:val="22"/>
          <w:szCs w:val="22"/>
        </w:rPr>
        <w:t>/NPO</w:t>
      </w:r>
    </w:p>
    <w:p w14:paraId="5F6CC805" w14:textId="77777777" w:rsidR="00672768" w:rsidRDefault="00672768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20137">
        <w:rPr>
          <w:i/>
          <w:iCs/>
          <w:sz w:val="22"/>
          <w:szCs w:val="22"/>
        </w:rPr>
        <w:t>WMBF-TV</w:t>
      </w:r>
    </w:p>
    <w:p w14:paraId="6B42470C" w14:textId="7B1BEA93" w:rsidR="00672768" w:rsidRDefault="00672768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WPDE-TV</w:t>
      </w:r>
    </w:p>
    <w:p w14:paraId="790308ED" w14:textId="65827C9B" w:rsidR="002B295C" w:rsidRPr="00620137" w:rsidRDefault="002B295C" w:rsidP="0067276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WBTW News</w:t>
      </w:r>
    </w:p>
    <w:p w14:paraId="3F78EA0F" w14:textId="0FB08737" w:rsidR="001A37D9" w:rsidRPr="00621D3F" w:rsidRDefault="00672768" w:rsidP="00672768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www.fsd5.org</w:t>
      </w:r>
      <w:r w:rsidRPr="00620137">
        <w:rPr>
          <w:i/>
          <w:sz w:val="22"/>
          <w:szCs w:val="22"/>
        </w:rPr>
        <w:tab/>
      </w:r>
    </w:p>
    <w:sectPr w:rsidR="001A37D9" w:rsidRPr="00621D3F" w:rsidSect="00CF2663">
      <w:pgSz w:w="12240" w:h="15840"/>
      <w:pgMar w:top="432" w:right="864" w:bottom="432" w:left="144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D15B" w14:textId="77777777" w:rsidR="00D74D9B" w:rsidRDefault="00D74D9B" w:rsidP="004B24EC">
      <w:r>
        <w:separator/>
      </w:r>
    </w:p>
  </w:endnote>
  <w:endnote w:type="continuationSeparator" w:id="0">
    <w:p w14:paraId="33247883" w14:textId="77777777" w:rsidR="00D74D9B" w:rsidRDefault="00D74D9B" w:rsidP="004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29CA" w14:textId="77777777" w:rsidR="00D74D9B" w:rsidRDefault="00D74D9B" w:rsidP="004B24EC">
      <w:r>
        <w:separator/>
      </w:r>
    </w:p>
  </w:footnote>
  <w:footnote w:type="continuationSeparator" w:id="0">
    <w:p w14:paraId="01F2F11F" w14:textId="77777777" w:rsidR="00D74D9B" w:rsidRDefault="00D74D9B" w:rsidP="004B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882A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5C47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68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6A31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62F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A4E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6A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E3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F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C83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AA5F75"/>
    <w:multiLevelType w:val="hybridMultilevel"/>
    <w:tmpl w:val="82F2EA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02074"/>
    <w:multiLevelType w:val="hybridMultilevel"/>
    <w:tmpl w:val="A67A0EDE"/>
    <w:lvl w:ilvl="0" w:tplc="991C63A8">
      <w:start w:val="1"/>
      <w:numFmt w:val="decimal"/>
      <w:lvlText w:val="%1."/>
      <w:lvlJc w:val="left"/>
      <w:pPr>
        <w:ind w:left="720" w:hanging="6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72"/>
    <w:rsid w:val="0000041B"/>
    <w:rsid w:val="00056C11"/>
    <w:rsid w:val="00084FC1"/>
    <w:rsid w:val="000870EF"/>
    <w:rsid w:val="000A05F2"/>
    <w:rsid w:val="000B34ED"/>
    <w:rsid w:val="000C7894"/>
    <w:rsid w:val="000E1157"/>
    <w:rsid w:val="000E5C42"/>
    <w:rsid w:val="001032ED"/>
    <w:rsid w:val="00105398"/>
    <w:rsid w:val="00106168"/>
    <w:rsid w:val="001144C7"/>
    <w:rsid w:val="0017094E"/>
    <w:rsid w:val="00176556"/>
    <w:rsid w:val="001912F1"/>
    <w:rsid w:val="00192CB6"/>
    <w:rsid w:val="00197A68"/>
    <w:rsid w:val="001A37D9"/>
    <w:rsid w:val="001F7CDD"/>
    <w:rsid w:val="0021330E"/>
    <w:rsid w:val="00216D62"/>
    <w:rsid w:val="0023446B"/>
    <w:rsid w:val="00234722"/>
    <w:rsid w:val="00235B19"/>
    <w:rsid w:val="00253731"/>
    <w:rsid w:val="0025633B"/>
    <w:rsid w:val="00276476"/>
    <w:rsid w:val="002856D9"/>
    <w:rsid w:val="0028633D"/>
    <w:rsid w:val="00294801"/>
    <w:rsid w:val="002B0624"/>
    <w:rsid w:val="002B0BE6"/>
    <w:rsid w:val="002B295C"/>
    <w:rsid w:val="002B48CA"/>
    <w:rsid w:val="002C0459"/>
    <w:rsid w:val="002D0E88"/>
    <w:rsid w:val="002E197C"/>
    <w:rsid w:val="002E1DD6"/>
    <w:rsid w:val="002E5E6E"/>
    <w:rsid w:val="002E7071"/>
    <w:rsid w:val="002F6348"/>
    <w:rsid w:val="00323730"/>
    <w:rsid w:val="00337F56"/>
    <w:rsid w:val="00354A8A"/>
    <w:rsid w:val="00356703"/>
    <w:rsid w:val="003632C6"/>
    <w:rsid w:val="0036366C"/>
    <w:rsid w:val="00384C1C"/>
    <w:rsid w:val="00387C38"/>
    <w:rsid w:val="00394AA4"/>
    <w:rsid w:val="003C12D9"/>
    <w:rsid w:val="003D3FF6"/>
    <w:rsid w:val="003E43F6"/>
    <w:rsid w:val="003E7804"/>
    <w:rsid w:val="003E7A54"/>
    <w:rsid w:val="003F654A"/>
    <w:rsid w:val="003F7FFC"/>
    <w:rsid w:val="00406574"/>
    <w:rsid w:val="00455E85"/>
    <w:rsid w:val="0046392B"/>
    <w:rsid w:val="00463A7D"/>
    <w:rsid w:val="00477661"/>
    <w:rsid w:val="004809BD"/>
    <w:rsid w:val="00492CAF"/>
    <w:rsid w:val="004A1A61"/>
    <w:rsid w:val="004A1C49"/>
    <w:rsid w:val="004A27E0"/>
    <w:rsid w:val="004A4316"/>
    <w:rsid w:val="004B0D36"/>
    <w:rsid w:val="004B24EC"/>
    <w:rsid w:val="004B4DDF"/>
    <w:rsid w:val="004B5D1A"/>
    <w:rsid w:val="004D1B4F"/>
    <w:rsid w:val="004F5EF2"/>
    <w:rsid w:val="004F72F8"/>
    <w:rsid w:val="00502959"/>
    <w:rsid w:val="00503782"/>
    <w:rsid w:val="005079DE"/>
    <w:rsid w:val="00511268"/>
    <w:rsid w:val="005226D8"/>
    <w:rsid w:val="005456D6"/>
    <w:rsid w:val="005616B8"/>
    <w:rsid w:val="005653F4"/>
    <w:rsid w:val="005741D4"/>
    <w:rsid w:val="00576D63"/>
    <w:rsid w:val="005855E0"/>
    <w:rsid w:val="005A4227"/>
    <w:rsid w:val="005B2EAA"/>
    <w:rsid w:val="005B5D93"/>
    <w:rsid w:val="005C54E1"/>
    <w:rsid w:val="005C7757"/>
    <w:rsid w:val="005E13D2"/>
    <w:rsid w:val="005E1D10"/>
    <w:rsid w:val="005E255C"/>
    <w:rsid w:val="005E482B"/>
    <w:rsid w:val="00607978"/>
    <w:rsid w:val="00610061"/>
    <w:rsid w:val="00610CBB"/>
    <w:rsid w:val="00617DFC"/>
    <w:rsid w:val="00620137"/>
    <w:rsid w:val="00621D3F"/>
    <w:rsid w:val="006271D8"/>
    <w:rsid w:val="00641FCE"/>
    <w:rsid w:val="00644074"/>
    <w:rsid w:val="006519CD"/>
    <w:rsid w:val="00654715"/>
    <w:rsid w:val="0066728D"/>
    <w:rsid w:val="00672768"/>
    <w:rsid w:val="00676044"/>
    <w:rsid w:val="0067794D"/>
    <w:rsid w:val="00682D15"/>
    <w:rsid w:val="00685D99"/>
    <w:rsid w:val="0068630E"/>
    <w:rsid w:val="006A3F19"/>
    <w:rsid w:val="006A5025"/>
    <w:rsid w:val="006C425E"/>
    <w:rsid w:val="006C7CE1"/>
    <w:rsid w:val="006F5000"/>
    <w:rsid w:val="007024CA"/>
    <w:rsid w:val="007054A7"/>
    <w:rsid w:val="00724BA2"/>
    <w:rsid w:val="0073437A"/>
    <w:rsid w:val="007540AE"/>
    <w:rsid w:val="00766737"/>
    <w:rsid w:val="0076691A"/>
    <w:rsid w:val="00767C2C"/>
    <w:rsid w:val="0077589E"/>
    <w:rsid w:val="00777443"/>
    <w:rsid w:val="00787396"/>
    <w:rsid w:val="007A4259"/>
    <w:rsid w:val="007B7B7B"/>
    <w:rsid w:val="007C3E61"/>
    <w:rsid w:val="007D48E4"/>
    <w:rsid w:val="007D6AF5"/>
    <w:rsid w:val="007D6B6E"/>
    <w:rsid w:val="007F114F"/>
    <w:rsid w:val="007F46F2"/>
    <w:rsid w:val="00806BA4"/>
    <w:rsid w:val="0081643B"/>
    <w:rsid w:val="00817A6B"/>
    <w:rsid w:val="0082264E"/>
    <w:rsid w:val="00825FC5"/>
    <w:rsid w:val="00831A09"/>
    <w:rsid w:val="00867E9A"/>
    <w:rsid w:val="00892C7E"/>
    <w:rsid w:val="00897B5A"/>
    <w:rsid w:val="008A184B"/>
    <w:rsid w:val="008B26EB"/>
    <w:rsid w:val="008B569D"/>
    <w:rsid w:val="008C1A28"/>
    <w:rsid w:val="008C7425"/>
    <w:rsid w:val="008D52A3"/>
    <w:rsid w:val="008E0BF6"/>
    <w:rsid w:val="008F17A7"/>
    <w:rsid w:val="008F50F4"/>
    <w:rsid w:val="00902AD8"/>
    <w:rsid w:val="009033A7"/>
    <w:rsid w:val="009130B0"/>
    <w:rsid w:val="00915EC1"/>
    <w:rsid w:val="00930775"/>
    <w:rsid w:val="00930856"/>
    <w:rsid w:val="00930B05"/>
    <w:rsid w:val="00941CAA"/>
    <w:rsid w:val="0096239D"/>
    <w:rsid w:val="00976686"/>
    <w:rsid w:val="00983FB6"/>
    <w:rsid w:val="00984554"/>
    <w:rsid w:val="00985D59"/>
    <w:rsid w:val="0098781E"/>
    <w:rsid w:val="009B56D9"/>
    <w:rsid w:val="009E184B"/>
    <w:rsid w:val="009F5B50"/>
    <w:rsid w:val="009F691B"/>
    <w:rsid w:val="00A10758"/>
    <w:rsid w:val="00A174FD"/>
    <w:rsid w:val="00A17A34"/>
    <w:rsid w:val="00A31EA8"/>
    <w:rsid w:val="00A46F48"/>
    <w:rsid w:val="00A812C9"/>
    <w:rsid w:val="00A835D9"/>
    <w:rsid w:val="00A87B66"/>
    <w:rsid w:val="00AA4389"/>
    <w:rsid w:val="00AC554C"/>
    <w:rsid w:val="00AD491E"/>
    <w:rsid w:val="00AD4BDF"/>
    <w:rsid w:val="00AE1888"/>
    <w:rsid w:val="00AE6296"/>
    <w:rsid w:val="00B0420F"/>
    <w:rsid w:val="00B32686"/>
    <w:rsid w:val="00B33686"/>
    <w:rsid w:val="00B4448E"/>
    <w:rsid w:val="00B5268F"/>
    <w:rsid w:val="00B713F0"/>
    <w:rsid w:val="00B93386"/>
    <w:rsid w:val="00B93806"/>
    <w:rsid w:val="00B941B5"/>
    <w:rsid w:val="00B94EFE"/>
    <w:rsid w:val="00BA22A5"/>
    <w:rsid w:val="00BE574F"/>
    <w:rsid w:val="00BE5F5C"/>
    <w:rsid w:val="00BE64D2"/>
    <w:rsid w:val="00C0631A"/>
    <w:rsid w:val="00C068C5"/>
    <w:rsid w:val="00C428FD"/>
    <w:rsid w:val="00C45144"/>
    <w:rsid w:val="00C51E72"/>
    <w:rsid w:val="00C66DDC"/>
    <w:rsid w:val="00C6707C"/>
    <w:rsid w:val="00C75DA5"/>
    <w:rsid w:val="00C841B0"/>
    <w:rsid w:val="00CA0CB0"/>
    <w:rsid w:val="00CA203B"/>
    <w:rsid w:val="00CA2D04"/>
    <w:rsid w:val="00CA4738"/>
    <w:rsid w:val="00CA56E6"/>
    <w:rsid w:val="00CB3218"/>
    <w:rsid w:val="00CC3B0F"/>
    <w:rsid w:val="00CE2DCE"/>
    <w:rsid w:val="00CF2663"/>
    <w:rsid w:val="00CF5734"/>
    <w:rsid w:val="00D03FB6"/>
    <w:rsid w:val="00D17FA4"/>
    <w:rsid w:val="00D24279"/>
    <w:rsid w:val="00D323DB"/>
    <w:rsid w:val="00D37791"/>
    <w:rsid w:val="00D60E64"/>
    <w:rsid w:val="00D61D8E"/>
    <w:rsid w:val="00D62D12"/>
    <w:rsid w:val="00D74D9B"/>
    <w:rsid w:val="00D82F34"/>
    <w:rsid w:val="00D905B8"/>
    <w:rsid w:val="00DB69B1"/>
    <w:rsid w:val="00DC29ED"/>
    <w:rsid w:val="00DC37E8"/>
    <w:rsid w:val="00DC69AD"/>
    <w:rsid w:val="00DD0DAB"/>
    <w:rsid w:val="00E04847"/>
    <w:rsid w:val="00E168DA"/>
    <w:rsid w:val="00E22803"/>
    <w:rsid w:val="00E23E0A"/>
    <w:rsid w:val="00E31733"/>
    <w:rsid w:val="00E40933"/>
    <w:rsid w:val="00E63289"/>
    <w:rsid w:val="00EC4F82"/>
    <w:rsid w:val="00ED7DF4"/>
    <w:rsid w:val="00EE1D77"/>
    <w:rsid w:val="00EF15FE"/>
    <w:rsid w:val="00F063E2"/>
    <w:rsid w:val="00F261BD"/>
    <w:rsid w:val="00F27670"/>
    <w:rsid w:val="00F3239C"/>
    <w:rsid w:val="00F33598"/>
    <w:rsid w:val="00F3620D"/>
    <w:rsid w:val="00F421AA"/>
    <w:rsid w:val="00F45837"/>
    <w:rsid w:val="00F47FBA"/>
    <w:rsid w:val="00F61CAC"/>
    <w:rsid w:val="00F64988"/>
    <w:rsid w:val="00F6504E"/>
    <w:rsid w:val="00F6610B"/>
    <w:rsid w:val="00F825B7"/>
    <w:rsid w:val="00F932FA"/>
    <w:rsid w:val="00FA18EB"/>
    <w:rsid w:val="00FB4A0D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0F80C7A"/>
  <w15:docId w15:val="{90253496-EE2E-41C1-97A0-AF670B0D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0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9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4E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2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EC"/>
    <w:rPr>
      <w:sz w:val="24"/>
    </w:rPr>
  </w:style>
  <w:style w:type="paragraph" w:styleId="ListParagraph">
    <w:name w:val="List Paragraph"/>
    <w:basedOn w:val="Normal"/>
    <w:uiPriority w:val="34"/>
    <w:qFormat/>
    <w:rsid w:val="002E1DD6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A5025"/>
  </w:style>
  <w:style w:type="paragraph" w:styleId="BlockText">
    <w:name w:val="Block Text"/>
    <w:basedOn w:val="Normal"/>
    <w:uiPriority w:val="99"/>
    <w:semiHidden/>
    <w:unhideWhenUsed/>
    <w:rsid w:val="006A502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0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025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50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5025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A50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502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A502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A5025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50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5025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A502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A5025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50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502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02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02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02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A502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A5025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25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5025"/>
  </w:style>
  <w:style w:type="character" w:customStyle="1" w:styleId="DateChar">
    <w:name w:val="Date Char"/>
    <w:basedOn w:val="DefaultParagraphFont"/>
    <w:link w:val="Date"/>
    <w:uiPriority w:val="99"/>
    <w:semiHidden/>
    <w:rsid w:val="006A502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A502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502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A502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A5025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502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5025"/>
  </w:style>
  <w:style w:type="paragraph" w:styleId="EnvelopeAddress">
    <w:name w:val="envelope address"/>
    <w:basedOn w:val="Normal"/>
    <w:uiPriority w:val="99"/>
    <w:semiHidden/>
    <w:unhideWhenUsed/>
    <w:rsid w:val="006A502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A502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50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5025"/>
  </w:style>
  <w:style w:type="character" w:customStyle="1" w:styleId="Heading1Char">
    <w:name w:val="Heading 1 Char"/>
    <w:basedOn w:val="DefaultParagraphFont"/>
    <w:link w:val="Heading1"/>
    <w:uiPriority w:val="9"/>
    <w:rsid w:val="006A50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2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25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A502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A5025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02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025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502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A502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A502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A502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A502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A502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A502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A502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A502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A502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25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6A50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A50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A50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A50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A50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A502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A502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A502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A502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A502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A502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A502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A502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A502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A502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A502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A502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A502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A502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A502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A50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A5025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A50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A50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A5025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A5025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6A50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A502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A5025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502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502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A50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25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A502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A5025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A502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A5025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A50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A502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A5025"/>
  </w:style>
  <w:style w:type="paragraph" w:styleId="Title">
    <w:name w:val="Title"/>
    <w:basedOn w:val="Normal"/>
    <w:next w:val="Normal"/>
    <w:link w:val="TitleChar"/>
    <w:uiPriority w:val="10"/>
    <w:qFormat/>
    <w:rsid w:val="006A50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A502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A50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A502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A502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A502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A502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A502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A502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A502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A502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A457CD81FC45AED2E3D2FF23E4B0" ma:contentTypeVersion="13" ma:contentTypeDescription="Create a new document." ma:contentTypeScope="" ma:versionID="289a3a942cc5df5a67dd238b1d9a8269">
  <xsd:schema xmlns:xsd="http://www.w3.org/2001/XMLSchema" xmlns:xs="http://www.w3.org/2001/XMLSchema" xmlns:p="http://schemas.microsoft.com/office/2006/metadata/properties" xmlns:ns3="4e362bc9-164c-4623-a4de-9ef780896a43" xmlns:ns4="e503ebc4-ec4b-4339-b1d6-87bed0c36fcc" targetNamespace="http://schemas.microsoft.com/office/2006/metadata/properties" ma:root="true" ma:fieldsID="edf698e5a6f1599056aaa434bf97202a" ns3:_="" ns4:_="">
    <xsd:import namespace="4e362bc9-164c-4623-a4de-9ef780896a43"/>
    <xsd:import namespace="e503ebc4-ec4b-4339-b1d6-87bed0c36f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62bc9-164c-4623-a4de-9ef780896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ebc4-ec4b-4339-b1d6-87bed0c36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3986-ECE0-4E52-B851-8D8C729F5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62bc9-164c-4623-a4de-9ef780896a43"/>
    <ds:schemaRef ds:uri="e503ebc4-ec4b-4339-b1d6-87bed0c36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C4EB2-75E9-4C37-AF40-F2972E95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48C6C-34C9-4DEF-9BAE-C13B0A0AB4C1}">
  <ds:schemaRefs>
    <ds:schemaRef ds:uri="http://schemas.microsoft.com/office/2006/documentManagement/types"/>
    <ds:schemaRef ds:uri="http://schemas.microsoft.com/office/2006/metadata/properties"/>
    <ds:schemaRef ds:uri="e503ebc4-ec4b-4339-b1d6-87bed0c36f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e362bc9-164c-4623-a4de-9ef780896a4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D2135BE-85D3-4A15-9BA4-6AD085FE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Flo5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TWilliams</dc:creator>
  <cp:keywords/>
  <cp:lastModifiedBy>Tina Williams</cp:lastModifiedBy>
  <cp:revision>8</cp:revision>
  <cp:lastPrinted>2022-10-20T15:35:00Z</cp:lastPrinted>
  <dcterms:created xsi:type="dcterms:W3CDTF">2022-10-17T18:10:00Z</dcterms:created>
  <dcterms:modified xsi:type="dcterms:W3CDTF">2022-10-20T15:38:00Z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0x010100559AA457CD81FC45AED2E3D2FF23E4B0</vt:lpwstr>
  </property>
</Properties>
</file>